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462A" w:rsidRPr="00312874" w:rsidRDefault="00EF310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73270D">
        <w:rPr>
          <w:rFonts w:ascii="Arial" w:eastAsia="Arial" w:hAnsi="Arial" w:cs="Arial"/>
          <w:b/>
          <w:sz w:val="32"/>
          <w:szCs w:val="24"/>
        </w:rPr>
        <w:t>2</w:t>
      </w:r>
      <w:r w:rsidR="009D462A" w:rsidRPr="00312874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:rsidR="00CC5DC8" w:rsidRDefault="00253BA6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Brgy. Balingasa, Quezon City</w:t>
      </w:r>
    </w:p>
    <w:p w:rsidR="00046FA7" w:rsidRPr="00312874" w:rsidRDefault="00964C73" w:rsidP="009D46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>as</w:t>
      </w:r>
      <w:r w:rsidR="009D462A" w:rsidRPr="00312874">
        <w:rPr>
          <w:rFonts w:ascii="Arial" w:eastAsia="Arial" w:hAnsi="Arial" w:cs="Arial"/>
          <w:sz w:val="24"/>
          <w:szCs w:val="24"/>
        </w:rPr>
        <w:t xml:space="preserve"> of </w:t>
      </w:r>
      <w:r w:rsidR="0073270D">
        <w:rPr>
          <w:rFonts w:ascii="Arial" w:eastAsia="Arial" w:hAnsi="Arial" w:cs="Arial"/>
          <w:sz w:val="24"/>
          <w:szCs w:val="24"/>
        </w:rPr>
        <w:t>15</w:t>
      </w:r>
      <w:r w:rsidR="00CC5DC8">
        <w:rPr>
          <w:rFonts w:ascii="Arial" w:eastAsia="Arial" w:hAnsi="Arial" w:cs="Arial"/>
          <w:sz w:val="24"/>
          <w:szCs w:val="24"/>
        </w:rPr>
        <w:t xml:space="preserve"> </w:t>
      </w:r>
      <w:r w:rsidR="00C95840" w:rsidRPr="00312874">
        <w:rPr>
          <w:rFonts w:ascii="Arial" w:eastAsia="Arial" w:hAnsi="Arial" w:cs="Arial"/>
          <w:sz w:val="24"/>
          <w:szCs w:val="24"/>
        </w:rPr>
        <w:t>Ju</w:t>
      </w:r>
      <w:r w:rsidR="006E5C4C">
        <w:rPr>
          <w:rFonts w:ascii="Arial" w:eastAsia="Arial" w:hAnsi="Arial" w:cs="Arial"/>
          <w:sz w:val="24"/>
          <w:szCs w:val="24"/>
        </w:rPr>
        <w:t>ly</w:t>
      </w:r>
      <w:r w:rsidR="003546D3" w:rsidRPr="00312874">
        <w:rPr>
          <w:rFonts w:ascii="Arial" w:eastAsia="Arial" w:hAnsi="Arial" w:cs="Arial"/>
          <w:sz w:val="24"/>
          <w:szCs w:val="24"/>
        </w:rPr>
        <w:t xml:space="preserve"> 2019, </w:t>
      </w:r>
      <w:r w:rsidR="0073270D">
        <w:rPr>
          <w:rFonts w:ascii="Arial" w:eastAsia="Arial" w:hAnsi="Arial" w:cs="Arial"/>
          <w:sz w:val="24"/>
          <w:szCs w:val="24"/>
        </w:rPr>
        <w:t>12P</w:t>
      </w:r>
      <w:r w:rsidR="00517F39">
        <w:rPr>
          <w:rFonts w:ascii="Arial" w:eastAsia="Arial" w:hAnsi="Arial" w:cs="Arial"/>
          <w:sz w:val="24"/>
          <w:szCs w:val="24"/>
        </w:rPr>
        <w:t>M</w:t>
      </w:r>
    </w:p>
    <w:p w:rsidR="009D462A" w:rsidRPr="00312874" w:rsidRDefault="009D462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D10EA4" w:rsidRPr="00312874" w:rsidRDefault="00D10EA4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3128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149A2" w:rsidRPr="00312874" w:rsidRDefault="001149A2" w:rsidP="00D94D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33412F" w:rsidRPr="00312874" w:rsidRDefault="009D462A" w:rsidP="000D502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sz w:val="24"/>
          <w:szCs w:val="24"/>
        </w:rPr>
        <w:t xml:space="preserve">On </w:t>
      </w:r>
      <w:r w:rsidR="00517F39">
        <w:rPr>
          <w:rFonts w:ascii="Arial" w:eastAsia="Arial" w:hAnsi="Arial" w:cs="Arial"/>
          <w:sz w:val="24"/>
          <w:szCs w:val="24"/>
        </w:rPr>
        <w:t>13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="006E5C4C">
        <w:rPr>
          <w:rFonts w:ascii="Arial" w:eastAsia="Arial" w:hAnsi="Arial" w:cs="Arial"/>
          <w:sz w:val="24"/>
          <w:szCs w:val="24"/>
        </w:rPr>
        <w:t>Ju</w:t>
      </w:r>
      <w:r w:rsidR="00CC5DC8">
        <w:rPr>
          <w:rFonts w:ascii="Arial" w:eastAsia="Arial" w:hAnsi="Arial" w:cs="Arial"/>
          <w:sz w:val="24"/>
          <w:szCs w:val="24"/>
        </w:rPr>
        <w:t>ly</w:t>
      </w:r>
      <w:r w:rsidR="00073204">
        <w:rPr>
          <w:rFonts w:ascii="Arial" w:eastAsia="Arial" w:hAnsi="Arial" w:cs="Arial"/>
          <w:sz w:val="24"/>
          <w:szCs w:val="24"/>
        </w:rPr>
        <w:t xml:space="preserve"> </w:t>
      </w:r>
      <w:r w:rsidRPr="00312874">
        <w:rPr>
          <w:rFonts w:ascii="Arial" w:eastAsia="Arial" w:hAnsi="Arial" w:cs="Arial"/>
          <w:sz w:val="24"/>
          <w:szCs w:val="24"/>
        </w:rPr>
        <w:t>2019</w:t>
      </w:r>
      <w:r w:rsidR="00CD740A">
        <w:rPr>
          <w:rFonts w:ascii="Arial" w:eastAsia="Arial" w:hAnsi="Arial" w:cs="Arial"/>
          <w:sz w:val="24"/>
          <w:szCs w:val="24"/>
        </w:rPr>
        <w:t xml:space="preserve"> at around </w:t>
      </w:r>
      <w:r w:rsidR="00253BA6">
        <w:rPr>
          <w:rFonts w:ascii="Arial" w:eastAsia="Arial" w:hAnsi="Arial" w:cs="Arial"/>
          <w:sz w:val="24"/>
          <w:szCs w:val="24"/>
        </w:rPr>
        <w:t>8:10 AM</w:t>
      </w:r>
      <w:r w:rsidR="00360818">
        <w:rPr>
          <w:rFonts w:ascii="Arial" w:eastAsia="Arial" w:hAnsi="Arial" w:cs="Arial"/>
          <w:sz w:val="24"/>
          <w:szCs w:val="24"/>
        </w:rPr>
        <w:t xml:space="preserve">, </w:t>
      </w:r>
      <w:r w:rsidRPr="00312874">
        <w:rPr>
          <w:rFonts w:ascii="Arial" w:eastAsia="Arial" w:hAnsi="Arial" w:cs="Arial"/>
          <w:sz w:val="24"/>
          <w:szCs w:val="24"/>
        </w:rPr>
        <w:t xml:space="preserve">a </w:t>
      </w:r>
      <w:r w:rsidR="0033412F" w:rsidRPr="00312874">
        <w:rPr>
          <w:rFonts w:ascii="Arial" w:eastAsia="Arial" w:hAnsi="Arial" w:cs="Arial"/>
          <w:sz w:val="24"/>
          <w:szCs w:val="24"/>
        </w:rPr>
        <w:t xml:space="preserve">fire incident </w:t>
      </w:r>
      <w:r w:rsidRPr="00312874">
        <w:rPr>
          <w:rFonts w:ascii="Arial" w:eastAsia="Arial" w:hAnsi="Arial" w:cs="Arial"/>
          <w:sz w:val="24"/>
          <w:szCs w:val="24"/>
        </w:rPr>
        <w:t xml:space="preserve">occurred </w:t>
      </w:r>
      <w:r w:rsidR="00360818">
        <w:rPr>
          <w:rFonts w:ascii="Arial" w:eastAsia="Arial" w:hAnsi="Arial" w:cs="Arial"/>
          <w:sz w:val="24"/>
          <w:szCs w:val="24"/>
        </w:rPr>
        <w:t xml:space="preserve">at </w:t>
      </w:r>
      <w:r w:rsidR="00517F39">
        <w:rPr>
          <w:rFonts w:ascii="Arial" w:eastAsia="Arial" w:hAnsi="Arial" w:cs="Arial"/>
          <w:sz w:val="24"/>
          <w:szCs w:val="24"/>
        </w:rPr>
        <w:t xml:space="preserve">a residential area at </w:t>
      </w:r>
      <w:r w:rsidR="00253BA6">
        <w:rPr>
          <w:rFonts w:ascii="Arial" w:eastAsia="Arial" w:hAnsi="Arial" w:cs="Arial"/>
          <w:sz w:val="24"/>
          <w:szCs w:val="24"/>
        </w:rPr>
        <w:t>A. Rodriguez St., Brgy. Balingasa, Quezon City</w:t>
      </w:r>
      <w:r w:rsidR="00CC5DC8">
        <w:rPr>
          <w:rFonts w:ascii="Arial" w:hAnsi="Arial" w:cs="Arial"/>
          <w:sz w:val="24"/>
          <w:szCs w:val="24"/>
        </w:rPr>
        <w:t xml:space="preserve">. </w:t>
      </w:r>
      <w:r w:rsidR="00731E80">
        <w:rPr>
          <w:rFonts w:ascii="Arial" w:hAnsi="Arial" w:cs="Arial"/>
          <w:sz w:val="24"/>
          <w:szCs w:val="24"/>
        </w:rPr>
        <w:t>The fi</w:t>
      </w:r>
      <w:r w:rsidR="005D598E">
        <w:rPr>
          <w:rFonts w:ascii="Arial" w:hAnsi="Arial" w:cs="Arial"/>
          <w:sz w:val="24"/>
          <w:szCs w:val="24"/>
        </w:rPr>
        <w:t>re was put under control at 9:00</w:t>
      </w:r>
      <w:r w:rsidR="00731E80">
        <w:rPr>
          <w:rFonts w:ascii="Arial" w:hAnsi="Arial" w:cs="Arial"/>
          <w:sz w:val="24"/>
          <w:szCs w:val="24"/>
        </w:rPr>
        <w:t xml:space="preserve"> </w:t>
      </w:r>
      <w:r w:rsidR="005D598E">
        <w:rPr>
          <w:rFonts w:ascii="Arial" w:hAnsi="Arial" w:cs="Arial"/>
          <w:sz w:val="24"/>
          <w:szCs w:val="24"/>
        </w:rPr>
        <w:t>A</w:t>
      </w:r>
      <w:r w:rsidR="00731E80">
        <w:rPr>
          <w:rFonts w:ascii="Arial" w:hAnsi="Arial" w:cs="Arial"/>
          <w:sz w:val="24"/>
          <w:szCs w:val="24"/>
        </w:rPr>
        <w:t xml:space="preserve">M. </w:t>
      </w:r>
      <w:r w:rsidR="00A57937">
        <w:rPr>
          <w:rFonts w:ascii="Arial" w:hAnsi="Arial" w:cs="Arial"/>
          <w:sz w:val="24"/>
          <w:szCs w:val="24"/>
        </w:rPr>
        <w:t>The cause of</w:t>
      </w:r>
      <w:r w:rsidR="00731E80">
        <w:rPr>
          <w:rFonts w:ascii="Arial" w:hAnsi="Arial" w:cs="Arial"/>
          <w:sz w:val="24"/>
          <w:szCs w:val="24"/>
        </w:rPr>
        <w:t xml:space="preserve"> the</w:t>
      </w:r>
      <w:r w:rsidR="00A57937">
        <w:rPr>
          <w:rFonts w:ascii="Arial" w:hAnsi="Arial" w:cs="Arial"/>
          <w:sz w:val="24"/>
          <w:szCs w:val="24"/>
        </w:rPr>
        <w:t xml:space="preserve"> fire is still under investigation.</w:t>
      </w:r>
    </w:p>
    <w:p w:rsidR="0031583C" w:rsidRPr="00312874" w:rsidRDefault="0031583C" w:rsidP="007507D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502E" w:rsidRPr="00312874" w:rsidRDefault="00BE47F2" w:rsidP="000D502E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CA73C9" w:rsidRPr="00312874" w:rsidRDefault="00375AE7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5D598E" w:rsidRPr="00160183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="00073204" w:rsidRPr="001601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73C9" w:rsidRPr="0016018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56919" w:rsidRPr="007327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73270D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956919" w:rsidRPr="0073270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D598E" w:rsidRPr="00160183">
        <w:rPr>
          <w:rFonts w:ascii="Arial" w:eastAsia="Arial" w:hAnsi="Arial" w:cs="Arial"/>
          <w:b/>
          <w:color w:val="0070C0"/>
          <w:sz w:val="24"/>
          <w:szCs w:val="24"/>
        </w:rPr>
        <w:t>154</w:t>
      </w:r>
      <w:r w:rsidR="00073204" w:rsidRPr="0016018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A73C9" w:rsidRPr="0016018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CA73C9" w:rsidRPr="0073270D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were affected by the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95691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0818">
        <w:rPr>
          <w:rFonts w:ascii="Arial" w:hAnsi="Arial" w:cs="Arial"/>
          <w:sz w:val="24"/>
          <w:szCs w:val="24"/>
          <w:shd w:val="clear" w:color="auto" w:fill="FFFFFF"/>
        </w:rPr>
        <w:t xml:space="preserve">incident </w:t>
      </w:r>
      <w:r w:rsidR="00517F39">
        <w:rPr>
          <w:rFonts w:ascii="Arial" w:hAnsi="Arial" w:cs="Arial"/>
          <w:sz w:val="24"/>
          <w:szCs w:val="24"/>
          <w:shd w:val="clear" w:color="auto" w:fill="FFFFFF"/>
        </w:rPr>
        <w:t>at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D598E" w:rsidRPr="0073270D">
        <w:rPr>
          <w:rFonts w:ascii="Arial" w:eastAsia="Arial" w:hAnsi="Arial" w:cs="Arial"/>
          <w:b/>
          <w:sz w:val="24"/>
          <w:szCs w:val="24"/>
        </w:rPr>
        <w:t>A. Rodriguez St., Brgy. Balingasa, Quezon City</w:t>
      </w:r>
      <w:r w:rsidR="00517F39" w:rsidRPr="0073270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A73C9" w:rsidRPr="00312874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:rsidR="00D15D98" w:rsidRPr="00312874" w:rsidRDefault="00D15D98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7F2" w:rsidRPr="00312874" w:rsidRDefault="00CA73C9" w:rsidP="007507DE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312874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1762"/>
        <w:gridCol w:w="1441"/>
        <w:gridCol w:w="1443"/>
      </w:tblGrid>
      <w:tr w:rsidR="00CC5DC8" w:rsidRPr="00CC5DC8" w:rsidTr="00CC5DC8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  <w:r w:rsidR="00CC5DC8" w:rsidRPr="00CC5DC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CC5DC8" w:rsidRPr="00CC5DC8" w:rsidTr="00CC5DC8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D598E" w:rsidP="00CC5DC8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CC5DC8" w:rsidP="00CC5DC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41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C5DC8" w:rsidRPr="00CC5DC8" w:rsidRDefault="00517F39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5D598E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154</w:t>
            </w:r>
            <w:r w:rsidR="00CC5DC8" w:rsidRPr="00CC5DC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412F" w:rsidRPr="00312874" w:rsidRDefault="00A458FF" w:rsidP="000D502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517F3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2B74C9" w:rsidRPr="00312874" w:rsidRDefault="007202DE" w:rsidP="000F23E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312874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CC5DC8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0D502E" w:rsidRPr="00312874" w:rsidRDefault="000D502E" w:rsidP="000D502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3270D" w:rsidRDefault="0073270D" w:rsidP="0073270D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:rsidR="0073270D" w:rsidRDefault="0073270D" w:rsidP="0073270D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3270D" w:rsidRPr="00DF452D" w:rsidRDefault="0073270D" w:rsidP="0073270D">
      <w:pPr>
        <w:pStyle w:val="ListParagraph"/>
        <w:numPr>
          <w:ilvl w:val="1"/>
          <w:numId w:val="2"/>
        </w:numPr>
        <w:spacing w:after="0" w:line="240" w:lineRule="auto"/>
        <w:ind w:left="709"/>
        <w:rPr>
          <w:rFonts w:ascii="Arial" w:eastAsia="Arial" w:hAnsi="Arial" w:cs="Arial"/>
          <w:b/>
          <w:color w:val="002060"/>
          <w:sz w:val="24"/>
          <w:szCs w:val="24"/>
        </w:rPr>
      </w:pPr>
      <w:r w:rsidRPr="0073270D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 w:rsidR="00320986">
        <w:rPr>
          <w:rFonts w:ascii="Arial" w:eastAsia="Arial" w:hAnsi="Arial" w:cs="Arial"/>
          <w:b/>
          <w:color w:val="0070C0"/>
          <w:sz w:val="24"/>
          <w:szCs w:val="24"/>
        </w:rPr>
        <w:t>30</w:t>
      </w:r>
      <w:r w:rsidRPr="0073270D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73270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F4C61">
        <w:rPr>
          <w:rFonts w:ascii="Arial" w:eastAsia="Arial" w:hAnsi="Arial" w:cs="Arial"/>
          <w:sz w:val="24"/>
          <w:szCs w:val="24"/>
        </w:rPr>
        <w:t xml:space="preserve">or </w:t>
      </w:r>
      <w:r w:rsidR="00320986">
        <w:rPr>
          <w:rFonts w:ascii="Arial" w:eastAsia="Arial" w:hAnsi="Arial" w:cs="Arial"/>
          <w:b/>
          <w:color w:val="0070C0"/>
          <w:sz w:val="24"/>
          <w:szCs w:val="24"/>
        </w:rPr>
        <w:t>113</w:t>
      </w:r>
      <w:r w:rsidRPr="0073270D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73270D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73270D">
        <w:rPr>
          <w:rFonts w:ascii="Arial" w:eastAsia="Arial" w:hAnsi="Arial" w:cs="Arial"/>
          <w:sz w:val="24"/>
          <w:szCs w:val="24"/>
        </w:rPr>
        <w:t>are</w:t>
      </w:r>
      <w:r w:rsidRPr="0073270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3270D">
        <w:rPr>
          <w:rFonts w:ascii="Arial" w:eastAsia="Arial" w:hAnsi="Arial" w:cs="Arial"/>
          <w:color w:val="000000"/>
          <w:sz w:val="24"/>
          <w:szCs w:val="24"/>
        </w:rPr>
        <w:t xml:space="preserve">currently staying at the </w:t>
      </w:r>
      <w:r w:rsidRPr="0073270D">
        <w:rPr>
          <w:rFonts w:ascii="Arial" w:eastAsia="Arial" w:hAnsi="Arial" w:cs="Arial"/>
          <w:b/>
          <w:color w:val="0070C0"/>
          <w:sz w:val="24"/>
          <w:szCs w:val="24"/>
        </w:rPr>
        <w:t xml:space="preserve">Brgy. </w:t>
      </w:r>
      <w:r w:rsidR="002F4C61">
        <w:rPr>
          <w:rFonts w:ascii="Arial" w:eastAsia="Arial" w:hAnsi="Arial" w:cs="Arial"/>
          <w:b/>
          <w:color w:val="0070C0"/>
          <w:sz w:val="24"/>
          <w:szCs w:val="24"/>
        </w:rPr>
        <w:t>Bali</w:t>
      </w:r>
      <w:r w:rsidR="00320986">
        <w:rPr>
          <w:rFonts w:ascii="Arial" w:eastAsia="Arial" w:hAnsi="Arial" w:cs="Arial"/>
          <w:b/>
          <w:color w:val="0070C0"/>
          <w:sz w:val="24"/>
          <w:szCs w:val="24"/>
        </w:rPr>
        <w:t>ngasa Covered Court</w:t>
      </w:r>
      <w:r w:rsidRPr="0073270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3270D">
        <w:rPr>
          <w:rFonts w:ascii="Arial" w:eastAsia="Arial" w:hAnsi="Arial" w:cs="Arial"/>
          <w:color w:val="000000"/>
          <w:sz w:val="24"/>
          <w:szCs w:val="24"/>
        </w:rPr>
        <w:t>(see Table 2).</w:t>
      </w:r>
    </w:p>
    <w:p w:rsidR="0073270D" w:rsidRPr="00EC5F21" w:rsidRDefault="0073270D" w:rsidP="0073270D">
      <w:pPr>
        <w:pStyle w:val="ListParagraph"/>
        <w:spacing w:after="0" w:line="240" w:lineRule="auto"/>
        <w:ind w:left="505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3270D" w:rsidRPr="00EC5F21" w:rsidRDefault="0073270D" w:rsidP="0073270D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     </w:t>
      </w: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  <w:r w:rsidRPr="00EC5F2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563" w:type="pct"/>
        <w:tblInd w:w="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4"/>
        <w:gridCol w:w="937"/>
        <w:gridCol w:w="1059"/>
        <w:gridCol w:w="899"/>
        <w:gridCol w:w="899"/>
        <w:gridCol w:w="899"/>
        <w:gridCol w:w="889"/>
      </w:tblGrid>
      <w:tr w:rsidR="0073270D" w:rsidRPr="008F5BA3" w:rsidTr="0073270D">
        <w:trPr>
          <w:trHeight w:val="437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3270D" w:rsidRPr="008F5BA3" w:rsidTr="0073270D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270D" w:rsidRPr="008F5BA3" w:rsidTr="0073270D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3270D" w:rsidRPr="008F5BA3" w:rsidTr="0073270D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320986" w:rsidP="006933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3270D"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AE00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0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3209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9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AE00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0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3209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9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270D" w:rsidRPr="008F5BA3" w:rsidTr="0073270D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320986" w:rsidP="006933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73270D"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6933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AE00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0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3209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9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AE00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00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</w:t>
            </w: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8F5BA3" w:rsidRDefault="0073270D" w:rsidP="003209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209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113</w:t>
            </w:r>
            <w:r w:rsidRPr="008F5BA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3270D" w:rsidRPr="008F5BA3" w:rsidTr="0073270D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C21179" w:rsidRDefault="0073270D" w:rsidP="007327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Pr="00C2117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320986" w:rsidRDefault="00320986" w:rsidP="006933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</w:t>
            </w:r>
            <w:r w:rsidR="0073270D"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320986" w:rsidRDefault="0073270D" w:rsidP="006933F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320986" w:rsidRDefault="0073270D" w:rsidP="00AE00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E002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41</w:t>
            </w:r>
            <w:r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320986" w:rsidRDefault="0073270D" w:rsidP="003209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30</w:t>
            </w:r>
            <w:r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320986" w:rsidRDefault="0073270D" w:rsidP="00AE00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AE002B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154</w:t>
            </w:r>
            <w:r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3270D" w:rsidRPr="00320986" w:rsidRDefault="0073270D" w:rsidP="0032098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113</w:t>
            </w:r>
            <w:r w:rsidRPr="0032098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73270D" w:rsidRPr="00312874" w:rsidRDefault="0073270D" w:rsidP="0073270D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73270D" w:rsidRDefault="0073270D" w:rsidP="0073270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DF452D" w:rsidRDefault="00DF452D" w:rsidP="0073270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F452D" w:rsidRPr="00DF452D" w:rsidRDefault="00DF452D" w:rsidP="00DF452D">
      <w:pPr>
        <w:pStyle w:val="ListParagraph"/>
        <w:numPr>
          <w:ilvl w:val="1"/>
          <w:numId w:val="2"/>
        </w:numPr>
        <w:spacing w:after="0" w:line="240" w:lineRule="auto"/>
        <w:ind w:left="709"/>
        <w:rPr>
          <w:rFonts w:ascii="Arial" w:eastAsia="Arial" w:hAnsi="Arial" w:cs="Arial"/>
          <w:b/>
          <w:color w:val="002060"/>
          <w:sz w:val="24"/>
          <w:szCs w:val="24"/>
        </w:rPr>
      </w:pPr>
      <w:r w:rsidRPr="00DF452D">
        <w:rPr>
          <w:rFonts w:ascii="Arial" w:eastAsia="Arial" w:hAnsi="Arial" w:cs="Arial"/>
          <w:color w:val="000000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11 families</w:t>
      </w:r>
      <w:r w:rsidRPr="00DF45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609D5">
        <w:rPr>
          <w:rFonts w:ascii="Arial" w:eastAsia="Arial" w:hAnsi="Arial" w:cs="Arial"/>
          <w:sz w:val="24"/>
          <w:szCs w:val="24"/>
        </w:rPr>
        <w:t xml:space="preserve">or </w:t>
      </w:r>
      <w:r w:rsidR="005609D5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Pr="00DF452D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DF452D">
        <w:rPr>
          <w:rFonts w:ascii="Arial" w:eastAsia="Arial" w:hAnsi="Arial" w:cs="Arial"/>
          <w:color w:val="000000" w:themeColor="text1"/>
          <w:sz w:val="24"/>
          <w:szCs w:val="24"/>
        </w:rPr>
        <w:t xml:space="preserve">who </w:t>
      </w:r>
      <w:r w:rsidRPr="00DF452D">
        <w:rPr>
          <w:rFonts w:ascii="Arial" w:eastAsia="Arial" w:hAnsi="Arial" w:cs="Arial"/>
          <w:sz w:val="24"/>
          <w:szCs w:val="24"/>
        </w:rPr>
        <w:t>are</w:t>
      </w:r>
      <w:r w:rsidRPr="00DF452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DF452D">
        <w:rPr>
          <w:rFonts w:ascii="Arial" w:eastAsia="Arial" w:hAnsi="Arial" w:cs="Arial"/>
          <w:color w:val="000000"/>
          <w:sz w:val="24"/>
          <w:szCs w:val="24"/>
        </w:rPr>
        <w:t xml:space="preserve">currently staying </w:t>
      </w:r>
      <w:r w:rsidR="005609D5">
        <w:rPr>
          <w:rFonts w:ascii="Arial" w:eastAsia="Arial" w:hAnsi="Arial" w:cs="Arial"/>
          <w:color w:val="000000"/>
          <w:sz w:val="24"/>
          <w:szCs w:val="24"/>
        </w:rPr>
        <w:t>with their relatives and/or friends’ houses</w:t>
      </w:r>
      <w:r w:rsidRPr="00DF452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(see Table 3</w:t>
      </w:r>
      <w:r w:rsidRPr="00DF452D">
        <w:rPr>
          <w:rFonts w:ascii="Arial" w:eastAsia="Arial" w:hAnsi="Arial" w:cs="Arial"/>
          <w:color w:val="000000"/>
          <w:sz w:val="24"/>
          <w:szCs w:val="24"/>
        </w:rPr>
        <w:t>).</w:t>
      </w:r>
    </w:p>
    <w:p w:rsidR="00DF452D" w:rsidRDefault="00DF452D" w:rsidP="0073270D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DF452D" w:rsidRPr="00DF452D" w:rsidRDefault="00DF452D" w:rsidP="00DF452D">
      <w:pPr>
        <w:spacing w:after="0" w:line="240" w:lineRule="auto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i/>
          <w:color w:val="0070C0"/>
          <w:sz w:val="18"/>
          <w:szCs w:val="24"/>
        </w:rPr>
        <w:t xml:space="preserve">       </w:t>
      </w:r>
      <w:r w:rsidRPr="00DF452D">
        <w:rPr>
          <w:rFonts w:ascii="Arial" w:eastAsia="Arial" w:hAnsi="Arial" w:cs="Arial"/>
          <w:b/>
          <w:i/>
          <w:sz w:val="20"/>
          <w:szCs w:val="24"/>
        </w:rPr>
        <w:t>Table 3. Number of Displaced Families / Persons Outside Evacuation Center</w:t>
      </w:r>
    </w:p>
    <w:tbl>
      <w:tblPr>
        <w:tblW w:w="4563" w:type="pct"/>
        <w:tblInd w:w="4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1089"/>
        <w:gridCol w:w="1089"/>
        <w:gridCol w:w="1255"/>
        <w:gridCol w:w="1258"/>
      </w:tblGrid>
      <w:tr w:rsidR="00DF452D" w:rsidRPr="00592164" w:rsidTr="00DF452D">
        <w:trPr>
          <w:trHeight w:val="212"/>
        </w:trPr>
        <w:tc>
          <w:tcPr>
            <w:tcW w:w="23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F452D" w:rsidRPr="00592164" w:rsidTr="00DF452D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F452D" w:rsidRPr="00592164" w:rsidTr="00DF452D">
        <w:trPr>
          <w:trHeight w:val="20"/>
        </w:trPr>
        <w:tc>
          <w:tcPr>
            <w:tcW w:w="23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F452D" w:rsidRPr="00592164" w:rsidTr="00DF452D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7C16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C16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2A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A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7C16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7C16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bookmarkStart w:id="0" w:name="_GoBack"/>
            <w:bookmarkEnd w:id="0"/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2A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A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452D" w:rsidRPr="00592164" w:rsidTr="00DF452D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6933F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7C16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7C16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2A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</w:t>
            </w:r>
            <w:r w:rsidR="002A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7C16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7C16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2A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2A5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  <w:r w:rsidRPr="005921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F452D" w:rsidRPr="00592164" w:rsidTr="00DF452D">
        <w:trPr>
          <w:trHeight w:val="20"/>
        </w:trPr>
        <w:tc>
          <w:tcPr>
            <w:tcW w:w="2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C21179" w:rsidRDefault="002A5C90" w:rsidP="006933F0">
            <w:pPr>
              <w:spacing w:after="0" w:line="240" w:lineRule="auto"/>
              <w:ind w:left="123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Quezon</w:t>
            </w:r>
            <w:r w:rsidR="00DF452D" w:rsidRPr="00C21179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7C16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</w:t>
            </w:r>
            <w:r w:rsidR="007C164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2A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</w:t>
            </w:r>
            <w:r w:rsidR="002A5C90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7C164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</w:t>
            </w:r>
            <w:r w:rsidR="007C164E">
              <w:rPr>
                <w:rFonts w:ascii="Arial" w:hAnsi="Arial" w:cs="Arial"/>
                <w:i/>
                <w:color w:val="000000"/>
                <w:sz w:val="20"/>
                <w:szCs w:val="20"/>
              </w:rPr>
              <w:t>11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452D" w:rsidRPr="00592164" w:rsidRDefault="00DF452D" w:rsidP="002A5C9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             </w:t>
            </w:r>
            <w:r w:rsidR="002A5C90">
              <w:rPr>
                <w:rFonts w:ascii="Arial" w:hAnsi="Arial" w:cs="Arial"/>
                <w:i/>
                <w:color w:val="000000"/>
                <w:sz w:val="20"/>
                <w:szCs w:val="20"/>
              </w:rPr>
              <w:t>41</w:t>
            </w:r>
            <w:r w:rsidRPr="00592164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2A5C90" w:rsidRPr="00312874" w:rsidRDefault="002A5C90" w:rsidP="002A5C90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2A5C90" w:rsidRDefault="002A5C90" w:rsidP="002A5C9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</w:t>
      </w: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73270D" w:rsidRDefault="0073270D" w:rsidP="0073270D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CE09E6" w:rsidRPr="0073270D" w:rsidRDefault="00CE09E6" w:rsidP="0073270D">
      <w:p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787DA6" w:rsidRPr="00312874" w:rsidRDefault="00E4696C" w:rsidP="00DF452D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312874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D15D98" w:rsidRPr="00312874" w:rsidRDefault="005D598E" w:rsidP="00E4696C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color w:val="222222"/>
          <w:sz w:val="24"/>
          <w:szCs w:val="24"/>
        </w:rPr>
      </w:pPr>
      <w:r w:rsidRPr="0073270D">
        <w:rPr>
          <w:rFonts w:ascii="Arial" w:eastAsia="Times New Roman" w:hAnsi="Arial" w:cs="Arial"/>
          <w:b/>
          <w:bCs/>
          <w:iCs/>
          <w:sz w:val="24"/>
          <w:szCs w:val="24"/>
        </w:rPr>
        <w:t>25</w:t>
      </w:r>
      <w:r w:rsidR="00634E66" w:rsidRPr="0073270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E4696C" w:rsidRPr="0073270D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073204" w:rsidRPr="0073270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73270D">
        <w:rPr>
          <w:rFonts w:ascii="Arial" w:eastAsia="Times New Roman" w:hAnsi="Arial" w:cs="Arial"/>
          <w:bCs/>
          <w:iCs/>
          <w:sz w:val="24"/>
          <w:szCs w:val="24"/>
        </w:rPr>
        <w:t>were</w:t>
      </w:r>
      <w:r w:rsidR="00AF08B4" w:rsidRPr="0073270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7E02CD" w:rsidRPr="0073270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totally </w:t>
      </w:r>
      <w:r w:rsidR="00AF08B4" w:rsidRPr="0073270D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73270D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073204" w:rsidRPr="0073270D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EF3103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7E02CD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0F23EB" w:rsidRPr="00EF3103">
        <w:rPr>
          <w:rFonts w:ascii="Arial" w:eastAsia="Times New Roman" w:hAnsi="Arial" w:cs="Arial"/>
          <w:bCs/>
          <w:iCs/>
          <w:sz w:val="24"/>
          <w:szCs w:val="24"/>
        </w:rPr>
        <w:t>(</w:t>
      </w:r>
      <w:r w:rsidR="00DF452D">
        <w:rPr>
          <w:rFonts w:ascii="Arial" w:eastAsia="Times New Roman" w:hAnsi="Arial" w:cs="Arial"/>
          <w:bCs/>
          <w:iCs/>
          <w:color w:val="222222"/>
          <w:sz w:val="24"/>
          <w:szCs w:val="24"/>
        </w:rPr>
        <w:t>see Table 4</w:t>
      </w:r>
      <w:r w:rsidR="00E4696C" w:rsidRPr="00312874">
        <w:rPr>
          <w:rFonts w:ascii="Arial" w:eastAsia="Times New Roman" w:hAnsi="Arial" w:cs="Arial"/>
          <w:bCs/>
          <w:iCs/>
          <w:color w:val="222222"/>
          <w:sz w:val="24"/>
          <w:szCs w:val="24"/>
        </w:rPr>
        <w:t>).</w:t>
      </w:r>
    </w:p>
    <w:p w:rsidR="00E4696C" w:rsidRPr="00312874" w:rsidRDefault="00E4696C" w:rsidP="007507DE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:rsidR="00787DA6" w:rsidRPr="00312874" w:rsidRDefault="00DF452D" w:rsidP="002D452D">
      <w:pPr>
        <w:spacing w:after="0" w:line="240" w:lineRule="auto"/>
        <w:ind w:firstLine="360"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4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A57937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="002B74C9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312874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5"/>
        <w:gridCol w:w="1009"/>
        <w:gridCol w:w="1698"/>
        <w:gridCol w:w="1899"/>
      </w:tblGrid>
      <w:tr w:rsidR="00AC6E12" w:rsidRPr="00AC6E12" w:rsidTr="00AC6E12">
        <w:trPr>
          <w:trHeight w:val="20"/>
        </w:trPr>
        <w:tc>
          <w:tcPr>
            <w:tcW w:w="25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  <w:r w:rsidR="00AC6E12"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C6E12" w:rsidRPr="00AC6E12" w:rsidTr="00AC6E12">
        <w:trPr>
          <w:trHeight w:val="20"/>
        </w:trPr>
        <w:tc>
          <w:tcPr>
            <w:tcW w:w="2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AC6E12">
            <w:pPr>
              <w:spacing w:after="0" w:line="240" w:lineRule="auto"/>
              <w:ind w:left="127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25</w:t>
            </w:r>
            <w:r w:rsidR="00AC6E12" w:rsidRPr="00AC6E1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5D598E" w:rsidP="005D598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25</w:t>
            </w:r>
            <w:r w:rsidR="00AC6E12"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C6E12" w:rsidRPr="00AC6E12" w:rsidRDefault="00AC6E12" w:rsidP="00AC6E1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AC6E12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360818" w:rsidRPr="00312874" w:rsidRDefault="00360818" w:rsidP="00360818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</w:t>
      </w:r>
      <w:r w:rsidR="00517F39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</w:p>
    <w:p w:rsidR="00453E30" w:rsidRPr="00A57937" w:rsidRDefault="0037361E" w:rsidP="00A5793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3128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C6E1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:rsidR="00CD740A" w:rsidRDefault="00CD740A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D6AF7" w:rsidRPr="00CD740A" w:rsidRDefault="006E5C4C" w:rsidP="006E5C4C">
      <w:pPr>
        <w:tabs>
          <w:tab w:val="left" w:pos="6874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D740A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:rsidR="001149A2" w:rsidRPr="00312874" w:rsidRDefault="001149A2" w:rsidP="00B108F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  <w:r w:rsidRPr="00312874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:rsidR="00C16E9F" w:rsidRPr="00312874" w:rsidRDefault="00C16E9F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96D5E" w:rsidRPr="00312874" w:rsidRDefault="001149A2" w:rsidP="007507D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>DSWD-</w:t>
      </w:r>
      <w:r w:rsidR="00FF2430" w:rsidRPr="00312874"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5000" w:type="pct"/>
        <w:tblInd w:w="-5" w:type="dxa"/>
        <w:tblLook w:val="0400" w:firstRow="0" w:lastRow="0" w:firstColumn="0" w:lastColumn="0" w:noHBand="0" w:noVBand="1"/>
      </w:tblPr>
      <w:tblGrid>
        <w:gridCol w:w="2171"/>
        <w:gridCol w:w="7566"/>
      </w:tblGrid>
      <w:tr w:rsidR="001149A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149A2" w:rsidRPr="00312874" w:rsidRDefault="001149A2" w:rsidP="007507D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65382" w:rsidRPr="00312874" w:rsidTr="00CD740A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320986" w:rsidP="001D60E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15</w:t>
            </w:r>
            <w:r w:rsidR="00F1289C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</w:t>
            </w:r>
            <w:r w:rsidR="001D68F4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="00865382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65382" w:rsidRPr="00312874" w:rsidRDefault="00FF2430" w:rsidP="00AC6E12">
            <w:pPr>
              <w:pStyle w:val="ListParagraph"/>
              <w:widowControl/>
              <w:numPr>
                <w:ilvl w:val="0"/>
                <w:numId w:val="19"/>
              </w:numPr>
              <w:spacing w:after="0" w:line="240" w:lineRule="auto"/>
              <w:ind w:left="262" w:hanging="262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nitoring and Information Center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of the DSWD-DRMB is closely coordinating with DSWD-Field Office </w:t>
            </w:r>
            <w:r w:rsidR="00AC6E12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="0095691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for </w:t>
            </w:r>
            <w:r w:rsidR="00312874"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 reports on the status of affected families, assistance, and relief efforts</w:t>
            </w:r>
            <w:r w:rsidRPr="00312874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880599" w:rsidRPr="00312874" w:rsidRDefault="00880599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:rsidR="00FF2430" w:rsidRPr="00312874" w:rsidRDefault="0037361E" w:rsidP="00FF243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31287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AC6E1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71"/>
        <w:gridCol w:w="7566"/>
      </w:tblGrid>
      <w:tr w:rsidR="00FF2430" w:rsidRPr="00312874" w:rsidTr="00517F39">
        <w:trPr>
          <w:trHeight w:val="2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FF2430" w:rsidP="00731E80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12874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F2430" w:rsidRPr="00312874" w:rsidTr="00731E80">
        <w:trPr>
          <w:trHeight w:val="1070"/>
        </w:trPr>
        <w:tc>
          <w:tcPr>
            <w:tcW w:w="11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430" w:rsidRPr="00312874" w:rsidRDefault="00320986" w:rsidP="00731E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15</w:t>
            </w:r>
            <w:r w:rsidR="00EF310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A2536E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>Ju</w:t>
            </w:r>
            <w:r w:rsidR="00910BF1">
              <w:rPr>
                <w:rFonts w:ascii="Arial" w:eastAsia="Arial" w:hAnsi="Arial" w:cs="Arial"/>
                <w:color w:val="0070C0"/>
                <w:sz w:val="20"/>
                <w:szCs w:val="20"/>
              </w:rPr>
              <w:t>ly</w:t>
            </w:r>
            <w:r w:rsidR="00FF2430" w:rsidRPr="00312874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2019</w:t>
            </w:r>
          </w:p>
        </w:tc>
        <w:tc>
          <w:tcPr>
            <w:tcW w:w="3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98E" w:rsidRPr="005D598E" w:rsidRDefault="00AC6E12" w:rsidP="005D59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17F39">
              <w:rPr>
                <w:rFonts w:ascii="Arial" w:hAnsi="Arial" w:cs="Arial"/>
                <w:color w:val="0070C0"/>
                <w:sz w:val="20"/>
                <w:szCs w:val="20"/>
              </w:rPr>
              <w:t xml:space="preserve">DSWD-FO </w:t>
            </w:r>
            <w:r w:rsidRPr="005D598E">
              <w:rPr>
                <w:rFonts w:ascii="Arial" w:hAnsi="Arial" w:cs="Arial"/>
                <w:color w:val="0070C0"/>
                <w:sz w:val="20"/>
                <w:szCs w:val="20"/>
              </w:rPr>
              <w:t xml:space="preserve">NCR </w:t>
            </w:r>
            <w:r w:rsidR="005D598E" w:rsidRPr="005D598E">
              <w:rPr>
                <w:rFonts w:ascii="Arial" w:hAnsi="Arial" w:cs="Arial"/>
                <w:color w:val="0070C0"/>
                <w:sz w:val="20"/>
                <w:szCs w:val="20"/>
              </w:rPr>
              <w:t>is continuously coordinating with Quezon City Social Services Development Department (SSDD) for updates and for any augmentation assistance needed for the affected families.</w:t>
            </w:r>
          </w:p>
          <w:p w:rsidR="005D598E" w:rsidRPr="005D598E" w:rsidRDefault="005D598E" w:rsidP="005D59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D598E">
              <w:rPr>
                <w:rFonts w:ascii="Arial" w:hAnsi="Arial" w:cs="Arial"/>
                <w:color w:val="0070C0"/>
                <w:sz w:val="20"/>
                <w:szCs w:val="20"/>
              </w:rPr>
              <w:t>DSWD-FO NCR is on-standby and</w:t>
            </w:r>
            <w:r w:rsidR="00DF452D">
              <w:rPr>
                <w:rFonts w:ascii="Arial" w:hAnsi="Arial" w:cs="Arial"/>
                <w:color w:val="0070C0"/>
                <w:sz w:val="20"/>
                <w:szCs w:val="20"/>
              </w:rPr>
              <w:t xml:space="preserve"> is ready to provide assistance.</w:t>
            </w:r>
          </w:p>
          <w:p w:rsidR="00DE1EBF" w:rsidRPr="005D598E" w:rsidRDefault="00DE1EBF" w:rsidP="005D598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0"/>
              <w:jc w:val="both"/>
              <w:rPr>
                <w:rFonts w:ascii="Arial" w:hAnsi="Arial" w:cs="Arial"/>
                <w:bCs/>
                <w:color w:val="0070C0"/>
                <w:sz w:val="20"/>
                <w:szCs w:val="20"/>
              </w:rPr>
            </w:pPr>
            <w:r w:rsidRPr="005D598E">
              <w:rPr>
                <w:rFonts w:ascii="Arial" w:hAnsi="Arial" w:cs="Arial"/>
                <w:color w:val="0070C0"/>
                <w:sz w:val="20"/>
                <w:szCs w:val="20"/>
              </w:rPr>
              <w:t xml:space="preserve">The needs </w:t>
            </w:r>
            <w:r w:rsidR="005D598E" w:rsidRPr="005D598E">
              <w:rPr>
                <w:rFonts w:ascii="Arial" w:hAnsi="Arial" w:cs="Arial"/>
                <w:color w:val="0070C0"/>
                <w:sz w:val="20"/>
                <w:szCs w:val="20"/>
              </w:rPr>
              <w:t>of the affected families are continuously being monitored and assessed by Quezon City Social Services Development Department (SSDD).</w:t>
            </w:r>
          </w:p>
        </w:tc>
      </w:tr>
    </w:tbl>
    <w:p w:rsidR="001149A2" w:rsidRPr="00312874" w:rsidRDefault="001149A2" w:rsidP="00D251CC">
      <w:pPr>
        <w:tabs>
          <w:tab w:val="left" w:pos="6530"/>
        </w:tabs>
        <w:jc w:val="center"/>
        <w:rPr>
          <w:rFonts w:ascii="Arial" w:eastAsia="Arial" w:hAnsi="Arial" w:cs="Arial"/>
          <w:i/>
          <w:sz w:val="20"/>
          <w:szCs w:val="24"/>
        </w:rPr>
      </w:pPr>
      <w:r w:rsidRPr="00312874">
        <w:rPr>
          <w:rFonts w:ascii="Arial" w:eastAsia="Arial" w:hAnsi="Arial" w:cs="Arial"/>
          <w:i/>
          <w:sz w:val="20"/>
          <w:szCs w:val="24"/>
        </w:rPr>
        <w:t>*****</w:t>
      </w:r>
    </w:p>
    <w:p w:rsidR="00475561" w:rsidRPr="00312874" w:rsidRDefault="00CA5BC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The Disaster Response Operations Mo</w:t>
      </w:r>
      <w:r w:rsidR="00073204">
        <w:rPr>
          <w:rFonts w:ascii="Arial" w:eastAsia="Arial" w:hAnsi="Arial" w:cs="Arial"/>
          <w:i/>
          <w:color w:val="263238"/>
          <w:sz w:val="20"/>
          <w:szCs w:val="24"/>
        </w:rPr>
        <w:t xml:space="preserve">nitoring and Information Center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(DROMIC) of the DSWD-DRMB is</w:t>
      </w:r>
      <w:r w:rsidR="00A77A61">
        <w:rPr>
          <w:rFonts w:ascii="Arial" w:eastAsia="Arial" w:hAnsi="Arial" w:cs="Arial"/>
          <w:i/>
          <w:color w:val="263238"/>
          <w:sz w:val="20"/>
          <w:szCs w:val="24"/>
        </w:rPr>
        <w:t xml:space="preserve"> closely coordinating with 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>DSWD-</w:t>
      </w:r>
      <w:r w:rsidR="0037361E"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FO </w:t>
      </w:r>
      <w:r w:rsidR="00AC6E12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Pr="00312874">
        <w:rPr>
          <w:rFonts w:ascii="Arial" w:eastAsia="Arial" w:hAnsi="Arial" w:cs="Arial"/>
          <w:i/>
          <w:color w:val="263238"/>
          <w:sz w:val="20"/>
          <w:szCs w:val="24"/>
        </w:rPr>
        <w:t xml:space="preserve"> for any significant disaster response updates.</w:t>
      </w:r>
    </w:p>
    <w:p w:rsidR="00C9090C" w:rsidRPr="00312874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8B1C2D" w:rsidRPr="00312874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:rsidR="00B4720C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740A">
        <w:rPr>
          <w:rFonts w:ascii="Arial" w:eastAsia="Arial" w:hAnsi="Arial" w:cs="Arial"/>
          <w:sz w:val="24"/>
          <w:szCs w:val="24"/>
        </w:rPr>
        <w:t>Prepared by:</w:t>
      </w:r>
    </w:p>
    <w:p w:rsidR="008B1C2D" w:rsidRPr="00CD740A" w:rsidRDefault="008B1C2D" w:rsidP="007507D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320986" w:rsidRPr="00CD740A" w:rsidRDefault="00320986" w:rsidP="0032098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:rsidR="009709A5" w:rsidRPr="00CD740A" w:rsidRDefault="009709A5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CD740A" w:rsidRPr="00CD740A" w:rsidRDefault="00CD740A" w:rsidP="007507D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2F35F9" w:rsidRPr="00CD740A" w:rsidRDefault="009F14A3" w:rsidP="002F35F9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:rsidR="00567E54" w:rsidRPr="00CD740A" w:rsidRDefault="00C9090C" w:rsidP="007507D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D740A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:rsidR="000B5346" w:rsidRPr="00567E54" w:rsidRDefault="000B5346" w:rsidP="003F48EA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0B5346" w:rsidRPr="00567E54" w:rsidSect="006E5C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360" w:right="1080" w:bottom="360" w:left="1080" w:header="360" w:footer="35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836" w:rsidRDefault="00570836">
      <w:pPr>
        <w:spacing w:after="0" w:line="240" w:lineRule="auto"/>
      </w:pPr>
      <w:r>
        <w:separator/>
      </w:r>
    </w:p>
  </w:endnote>
  <w:endnote w:type="continuationSeparator" w:id="0">
    <w:p w:rsidR="00570836" w:rsidRDefault="0057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880599" w:rsidRDefault="00B75DA9" w:rsidP="006E5C4C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:rsidR="00B75DA9" w:rsidRPr="00880599" w:rsidRDefault="0082655B" w:rsidP="00CC5DC8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27"/>
      <w:jc w:val="right"/>
      <w:rPr>
        <w:rFonts w:ascii="Arial" w:eastAsia="Arial" w:hAnsi="Arial" w:cs="Arial"/>
        <w:sz w:val="16"/>
        <w:szCs w:val="16"/>
      </w:rPr>
    </w:pPr>
    <w:bookmarkStart w:id="2" w:name="_1t3h5sf" w:colFirst="0" w:colLast="0"/>
    <w:bookmarkEnd w:id="2"/>
    <w:r w:rsidRPr="00880599">
      <w:rPr>
        <w:rFonts w:ascii="Arial" w:hAnsi="Arial" w:cs="Arial"/>
        <w:sz w:val="16"/>
        <w:szCs w:val="16"/>
      </w:rPr>
      <w:t xml:space="preserve">Page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7C164E">
      <w:rPr>
        <w:rFonts w:ascii="Arial" w:hAnsi="Arial" w:cs="Arial"/>
        <w:noProof/>
        <w:sz w:val="16"/>
        <w:szCs w:val="16"/>
      </w:rPr>
      <w:t>1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F216A6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F216A6" w:rsidRPr="00880599">
      <w:rPr>
        <w:rFonts w:ascii="Arial" w:hAnsi="Arial" w:cs="Arial"/>
        <w:sz w:val="16"/>
        <w:szCs w:val="16"/>
      </w:rPr>
      <w:fldChar w:fldCharType="separate"/>
    </w:r>
    <w:r w:rsidR="007C164E">
      <w:rPr>
        <w:rFonts w:ascii="Arial" w:hAnsi="Arial" w:cs="Arial"/>
        <w:noProof/>
        <w:sz w:val="16"/>
        <w:szCs w:val="16"/>
      </w:rPr>
      <w:t>2</w:t>
    </w:r>
    <w:r w:rsidR="00F216A6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| </w:t>
    </w:r>
    <w:r w:rsidR="00CC5DC8" w:rsidRPr="00CC5DC8">
      <w:rPr>
        <w:rFonts w:ascii="Arial" w:eastAsia="Arial" w:hAnsi="Arial" w:cs="Arial"/>
        <w:sz w:val="16"/>
        <w:szCs w:val="16"/>
      </w:rPr>
      <w:t>DSWD DROMIC Re</w:t>
    </w:r>
    <w:r w:rsidR="0073270D">
      <w:rPr>
        <w:rFonts w:ascii="Arial" w:eastAsia="Arial" w:hAnsi="Arial" w:cs="Arial"/>
        <w:sz w:val="16"/>
        <w:szCs w:val="16"/>
      </w:rPr>
      <w:t>port #2</w:t>
    </w:r>
    <w:r w:rsidR="00CC5DC8">
      <w:rPr>
        <w:rFonts w:ascii="Arial" w:eastAsia="Arial" w:hAnsi="Arial" w:cs="Arial"/>
        <w:sz w:val="16"/>
        <w:szCs w:val="16"/>
      </w:rPr>
      <w:t xml:space="preserve"> on the Fire Incident in </w:t>
    </w:r>
    <w:r w:rsidR="00253BA6">
      <w:rPr>
        <w:rFonts w:ascii="Arial" w:eastAsia="Arial" w:hAnsi="Arial" w:cs="Arial"/>
        <w:sz w:val="16"/>
        <w:szCs w:val="16"/>
      </w:rPr>
      <w:t>Brgy. Balingasa, Quezon City</w:t>
    </w:r>
    <w:r w:rsidR="00CC5DC8">
      <w:rPr>
        <w:rFonts w:ascii="Arial" w:eastAsia="Arial" w:hAnsi="Arial" w:cs="Arial"/>
        <w:sz w:val="16"/>
        <w:szCs w:val="16"/>
      </w:rPr>
      <w:t xml:space="preserve"> </w:t>
    </w:r>
    <w:r w:rsidR="0073270D">
      <w:rPr>
        <w:rFonts w:ascii="Arial" w:eastAsia="Arial" w:hAnsi="Arial" w:cs="Arial"/>
        <w:sz w:val="16"/>
        <w:szCs w:val="16"/>
      </w:rPr>
      <w:t>as of 15</w:t>
    </w:r>
    <w:r w:rsidR="00517F39">
      <w:rPr>
        <w:rFonts w:ascii="Arial" w:eastAsia="Arial" w:hAnsi="Arial" w:cs="Arial"/>
        <w:sz w:val="16"/>
        <w:szCs w:val="16"/>
      </w:rPr>
      <w:t xml:space="preserve"> </w:t>
    </w:r>
    <w:r w:rsidR="00CC5DC8" w:rsidRPr="00CC5DC8">
      <w:rPr>
        <w:rFonts w:ascii="Arial" w:eastAsia="Arial" w:hAnsi="Arial" w:cs="Arial"/>
        <w:sz w:val="16"/>
        <w:szCs w:val="16"/>
      </w:rPr>
      <w:t xml:space="preserve">July 2019, </w:t>
    </w:r>
    <w:r w:rsidR="0073270D">
      <w:rPr>
        <w:rFonts w:ascii="Arial" w:eastAsia="Arial" w:hAnsi="Arial" w:cs="Arial"/>
        <w:sz w:val="16"/>
        <w:szCs w:val="16"/>
      </w:rPr>
      <w:t>12P</w:t>
    </w:r>
    <w:r w:rsidR="00517F39">
      <w:rPr>
        <w:rFonts w:ascii="Arial" w:eastAsia="Arial" w:hAnsi="Arial" w:cs="Arial"/>
        <w:sz w:val="16"/>
        <w:szCs w:val="16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836" w:rsidRDefault="00570836">
      <w:pPr>
        <w:spacing w:after="0" w:line="240" w:lineRule="auto"/>
      </w:pPr>
      <w:r>
        <w:separator/>
      </w:r>
    </w:p>
  </w:footnote>
  <w:footnote w:type="continuationSeparator" w:id="0">
    <w:p w:rsidR="00570836" w:rsidRDefault="0057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84E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355A55"/>
    <w:multiLevelType w:val="hybridMultilevel"/>
    <w:tmpl w:val="814E34CE"/>
    <w:lvl w:ilvl="0" w:tplc="5C8E409E">
      <w:start w:val="3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8B41CE7"/>
    <w:multiLevelType w:val="hybridMultilevel"/>
    <w:tmpl w:val="F6AA8B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C326AAB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21"/>
  </w:num>
  <w:num w:numId="3">
    <w:abstractNumId w:val="9"/>
  </w:num>
  <w:num w:numId="4">
    <w:abstractNumId w:val="15"/>
  </w:num>
  <w:num w:numId="5">
    <w:abstractNumId w:val="16"/>
  </w:num>
  <w:num w:numId="6">
    <w:abstractNumId w:val="18"/>
  </w:num>
  <w:num w:numId="7">
    <w:abstractNumId w:val="14"/>
  </w:num>
  <w:num w:numId="8">
    <w:abstractNumId w:val="20"/>
  </w:num>
  <w:num w:numId="9">
    <w:abstractNumId w:val="12"/>
  </w:num>
  <w:num w:numId="10">
    <w:abstractNumId w:val="2"/>
  </w:num>
  <w:num w:numId="11">
    <w:abstractNumId w:val="17"/>
  </w:num>
  <w:num w:numId="12">
    <w:abstractNumId w:val="8"/>
  </w:num>
  <w:num w:numId="13">
    <w:abstractNumId w:val="19"/>
  </w:num>
  <w:num w:numId="14">
    <w:abstractNumId w:val="0"/>
  </w:num>
  <w:num w:numId="15">
    <w:abstractNumId w:val="13"/>
  </w:num>
  <w:num w:numId="16">
    <w:abstractNumId w:val="7"/>
  </w:num>
  <w:num w:numId="17">
    <w:abstractNumId w:val="3"/>
  </w:num>
  <w:num w:numId="18">
    <w:abstractNumId w:val="4"/>
  </w:num>
  <w:num w:numId="19">
    <w:abstractNumId w:val="10"/>
  </w:num>
  <w:num w:numId="20">
    <w:abstractNumId w:val="23"/>
  </w:num>
  <w:num w:numId="21">
    <w:abstractNumId w:val="6"/>
  </w:num>
  <w:num w:numId="22">
    <w:abstractNumId w:val="5"/>
  </w:num>
  <w:num w:numId="23">
    <w:abstractNumId w:val="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61DBF"/>
    <w:rsid w:val="000708D9"/>
    <w:rsid w:val="00073204"/>
    <w:rsid w:val="00076785"/>
    <w:rsid w:val="000826E2"/>
    <w:rsid w:val="00083789"/>
    <w:rsid w:val="00090371"/>
    <w:rsid w:val="00093334"/>
    <w:rsid w:val="00096310"/>
    <w:rsid w:val="000B5346"/>
    <w:rsid w:val="000C21A7"/>
    <w:rsid w:val="000D479C"/>
    <w:rsid w:val="000D502E"/>
    <w:rsid w:val="000D6AF7"/>
    <w:rsid w:val="000E1D93"/>
    <w:rsid w:val="000E2AEE"/>
    <w:rsid w:val="000E38E9"/>
    <w:rsid w:val="000E3EB7"/>
    <w:rsid w:val="000E4C41"/>
    <w:rsid w:val="000E5D54"/>
    <w:rsid w:val="000F23EB"/>
    <w:rsid w:val="000F4719"/>
    <w:rsid w:val="00103995"/>
    <w:rsid w:val="00105C0B"/>
    <w:rsid w:val="00113819"/>
    <w:rsid w:val="00113F8B"/>
    <w:rsid w:val="001149A2"/>
    <w:rsid w:val="001322D8"/>
    <w:rsid w:val="00135103"/>
    <w:rsid w:val="00155842"/>
    <w:rsid w:val="00160183"/>
    <w:rsid w:val="00160189"/>
    <w:rsid w:val="00162EAD"/>
    <w:rsid w:val="001753C6"/>
    <w:rsid w:val="001823AB"/>
    <w:rsid w:val="001847A6"/>
    <w:rsid w:val="00186433"/>
    <w:rsid w:val="00187330"/>
    <w:rsid w:val="001A365D"/>
    <w:rsid w:val="001B2088"/>
    <w:rsid w:val="001B4682"/>
    <w:rsid w:val="001B6619"/>
    <w:rsid w:val="001B76F6"/>
    <w:rsid w:val="001D60EE"/>
    <w:rsid w:val="001D6417"/>
    <w:rsid w:val="001D68F4"/>
    <w:rsid w:val="001E5944"/>
    <w:rsid w:val="001F0486"/>
    <w:rsid w:val="00200173"/>
    <w:rsid w:val="00204FE4"/>
    <w:rsid w:val="00222413"/>
    <w:rsid w:val="00222C1E"/>
    <w:rsid w:val="002275CF"/>
    <w:rsid w:val="00234225"/>
    <w:rsid w:val="00243402"/>
    <w:rsid w:val="00250D5A"/>
    <w:rsid w:val="00252A01"/>
    <w:rsid w:val="00253BA6"/>
    <w:rsid w:val="002617B9"/>
    <w:rsid w:val="00262F03"/>
    <w:rsid w:val="002741A1"/>
    <w:rsid w:val="00275C6A"/>
    <w:rsid w:val="00282674"/>
    <w:rsid w:val="002851FF"/>
    <w:rsid w:val="00293601"/>
    <w:rsid w:val="00293BD3"/>
    <w:rsid w:val="00293CD5"/>
    <w:rsid w:val="002941CA"/>
    <w:rsid w:val="002964B0"/>
    <w:rsid w:val="0029795B"/>
    <w:rsid w:val="002A1279"/>
    <w:rsid w:val="002A5C90"/>
    <w:rsid w:val="002B1E23"/>
    <w:rsid w:val="002B44BD"/>
    <w:rsid w:val="002B74C9"/>
    <w:rsid w:val="002B7966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35F9"/>
    <w:rsid w:val="002F4C61"/>
    <w:rsid w:val="002F5643"/>
    <w:rsid w:val="002F57CF"/>
    <w:rsid w:val="002F6E01"/>
    <w:rsid w:val="0030786F"/>
    <w:rsid w:val="00307CDF"/>
    <w:rsid w:val="00307EBC"/>
    <w:rsid w:val="003108B5"/>
    <w:rsid w:val="00312874"/>
    <w:rsid w:val="00313FED"/>
    <w:rsid w:val="0031583C"/>
    <w:rsid w:val="003169F2"/>
    <w:rsid w:val="0031795A"/>
    <w:rsid w:val="00320986"/>
    <w:rsid w:val="00326F8E"/>
    <w:rsid w:val="0033412F"/>
    <w:rsid w:val="0035250A"/>
    <w:rsid w:val="003546D3"/>
    <w:rsid w:val="00357104"/>
    <w:rsid w:val="00360818"/>
    <w:rsid w:val="00362D7E"/>
    <w:rsid w:val="00363DB3"/>
    <w:rsid w:val="00371C7A"/>
    <w:rsid w:val="0037361E"/>
    <w:rsid w:val="00375AE7"/>
    <w:rsid w:val="00375C00"/>
    <w:rsid w:val="0038787F"/>
    <w:rsid w:val="00387EBD"/>
    <w:rsid w:val="0039157E"/>
    <w:rsid w:val="00393D07"/>
    <w:rsid w:val="00393EED"/>
    <w:rsid w:val="003C3015"/>
    <w:rsid w:val="003C57CD"/>
    <w:rsid w:val="003E5281"/>
    <w:rsid w:val="003F0F20"/>
    <w:rsid w:val="003F12FD"/>
    <w:rsid w:val="003F13F3"/>
    <w:rsid w:val="003F48EA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53E30"/>
    <w:rsid w:val="004664E2"/>
    <w:rsid w:val="00471854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E58E2"/>
    <w:rsid w:val="004F3CA8"/>
    <w:rsid w:val="00501F82"/>
    <w:rsid w:val="00503FB7"/>
    <w:rsid w:val="00517F39"/>
    <w:rsid w:val="005205EB"/>
    <w:rsid w:val="00523CAF"/>
    <w:rsid w:val="00526FA0"/>
    <w:rsid w:val="0052730D"/>
    <w:rsid w:val="00542474"/>
    <w:rsid w:val="005609D5"/>
    <w:rsid w:val="0056144D"/>
    <w:rsid w:val="00564290"/>
    <w:rsid w:val="00564400"/>
    <w:rsid w:val="00567E54"/>
    <w:rsid w:val="00570836"/>
    <w:rsid w:val="005714F3"/>
    <w:rsid w:val="0058313A"/>
    <w:rsid w:val="005831D2"/>
    <w:rsid w:val="005838F4"/>
    <w:rsid w:val="00590629"/>
    <w:rsid w:val="00590B6B"/>
    <w:rsid w:val="005924AF"/>
    <w:rsid w:val="00596FC3"/>
    <w:rsid w:val="005A2012"/>
    <w:rsid w:val="005B7B3E"/>
    <w:rsid w:val="005D598E"/>
    <w:rsid w:val="005E11D5"/>
    <w:rsid w:val="005F7749"/>
    <w:rsid w:val="00601422"/>
    <w:rsid w:val="00604C05"/>
    <w:rsid w:val="00610ACE"/>
    <w:rsid w:val="0061793C"/>
    <w:rsid w:val="00634E66"/>
    <w:rsid w:val="00643590"/>
    <w:rsid w:val="006470B1"/>
    <w:rsid w:val="0065029D"/>
    <w:rsid w:val="00651F59"/>
    <w:rsid w:val="00662BAE"/>
    <w:rsid w:val="006650DE"/>
    <w:rsid w:val="00672369"/>
    <w:rsid w:val="00672917"/>
    <w:rsid w:val="00676C96"/>
    <w:rsid w:val="0068327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E5C4C"/>
    <w:rsid w:val="006F0656"/>
    <w:rsid w:val="006F17FC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1E80"/>
    <w:rsid w:val="0073270D"/>
    <w:rsid w:val="00735206"/>
    <w:rsid w:val="0073539F"/>
    <w:rsid w:val="0073758B"/>
    <w:rsid w:val="00745035"/>
    <w:rsid w:val="00745E66"/>
    <w:rsid w:val="007507DE"/>
    <w:rsid w:val="007550BB"/>
    <w:rsid w:val="00776A1F"/>
    <w:rsid w:val="00787DA6"/>
    <w:rsid w:val="00794161"/>
    <w:rsid w:val="00795D24"/>
    <w:rsid w:val="007965D4"/>
    <w:rsid w:val="007A1EFC"/>
    <w:rsid w:val="007A4F6E"/>
    <w:rsid w:val="007A57E4"/>
    <w:rsid w:val="007B4427"/>
    <w:rsid w:val="007B50B5"/>
    <w:rsid w:val="007C164E"/>
    <w:rsid w:val="007C56EA"/>
    <w:rsid w:val="007D6598"/>
    <w:rsid w:val="007D6982"/>
    <w:rsid w:val="007E02CD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45BCA"/>
    <w:rsid w:val="008524BB"/>
    <w:rsid w:val="00853C77"/>
    <w:rsid w:val="00855A7F"/>
    <w:rsid w:val="00865382"/>
    <w:rsid w:val="00871F0E"/>
    <w:rsid w:val="00880599"/>
    <w:rsid w:val="00881096"/>
    <w:rsid w:val="008A0185"/>
    <w:rsid w:val="008A6650"/>
    <w:rsid w:val="008B0DEF"/>
    <w:rsid w:val="008B1217"/>
    <w:rsid w:val="008B1C2D"/>
    <w:rsid w:val="008B3479"/>
    <w:rsid w:val="008C1E79"/>
    <w:rsid w:val="008C6892"/>
    <w:rsid w:val="008C69B2"/>
    <w:rsid w:val="008C6D94"/>
    <w:rsid w:val="008D24E7"/>
    <w:rsid w:val="008D5AA0"/>
    <w:rsid w:val="008E4068"/>
    <w:rsid w:val="008F1FFB"/>
    <w:rsid w:val="008F5432"/>
    <w:rsid w:val="00901E90"/>
    <w:rsid w:val="00910BF1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56919"/>
    <w:rsid w:val="00956C72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14A3"/>
    <w:rsid w:val="009F6591"/>
    <w:rsid w:val="00A055F1"/>
    <w:rsid w:val="00A11CE7"/>
    <w:rsid w:val="00A1443E"/>
    <w:rsid w:val="00A1706A"/>
    <w:rsid w:val="00A2536E"/>
    <w:rsid w:val="00A270F1"/>
    <w:rsid w:val="00A3013B"/>
    <w:rsid w:val="00A3080E"/>
    <w:rsid w:val="00A4163C"/>
    <w:rsid w:val="00A424AB"/>
    <w:rsid w:val="00A42AB0"/>
    <w:rsid w:val="00A458FF"/>
    <w:rsid w:val="00A5018A"/>
    <w:rsid w:val="00A57937"/>
    <w:rsid w:val="00A621A0"/>
    <w:rsid w:val="00A62258"/>
    <w:rsid w:val="00A63054"/>
    <w:rsid w:val="00A74B70"/>
    <w:rsid w:val="00A77A61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03B7"/>
    <w:rsid w:val="00AB701D"/>
    <w:rsid w:val="00AC2B72"/>
    <w:rsid w:val="00AC2C8C"/>
    <w:rsid w:val="00AC4062"/>
    <w:rsid w:val="00AC4B09"/>
    <w:rsid w:val="00AC5192"/>
    <w:rsid w:val="00AC578C"/>
    <w:rsid w:val="00AC5C1F"/>
    <w:rsid w:val="00AC6E12"/>
    <w:rsid w:val="00AE002B"/>
    <w:rsid w:val="00AE035A"/>
    <w:rsid w:val="00AE3539"/>
    <w:rsid w:val="00AF08B4"/>
    <w:rsid w:val="00B108F4"/>
    <w:rsid w:val="00B12F58"/>
    <w:rsid w:val="00B17722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76115"/>
    <w:rsid w:val="00B865A2"/>
    <w:rsid w:val="00B86763"/>
    <w:rsid w:val="00BB2F4A"/>
    <w:rsid w:val="00BC2AFC"/>
    <w:rsid w:val="00BC57D7"/>
    <w:rsid w:val="00BE47F2"/>
    <w:rsid w:val="00BF1CAE"/>
    <w:rsid w:val="00BF41FC"/>
    <w:rsid w:val="00C018FB"/>
    <w:rsid w:val="00C039EE"/>
    <w:rsid w:val="00C10FC9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95840"/>
    <w:rsid w:val="00CA41F7"/>
    <w:rsid w:val="00CA54C7"/>
    <w:rsid w:val="00CA5BCD"/>
    <w:rsid w:val="00CA73C9"/>
    <w:rsid w:val="00CB57AA"/>
    <w:rsid w:val="00CC02A4"/>
    <w:rsid w:val="00CC4362"/>
    <w:rsid w:val="00CC5DC8"/>
    <w:rsid w:val="00CD1243"/>
    <w:rsid w:val="00CD395F"/>
    <w:rsid w:val="00CD740A"/>
    <w:rsid w:val="00CE09E6"/>
    <w:rsid w:val="00CE3E33"/>
    <w:rsid w:val="00CE679A"/>
    <w:rsid w:val="00CF1073"/>
    <w:rsid w:val="00CF10D1"/>
    <w:rsid w:val="00D0164D"/>
    <w:rsid w:val="00D0357D"/>
    <w:rsid w:val="00D03C66"/>
    <w:rsid w:val="00D05A14"/>
    <w:rsid w:val="00D104FA"/>
    <w:rsid w:val="00D10EA4"/>
    <w:rsid w:val="00D15D98"/>
    <w:rsid w:val="00D175A4"/>
    <w:rsid w:val="00D21914"/>
    <w:rsid w:val="00D251CC"/>
    <w:rsid w:val="00D270DD"/>
    <w:rsid w:val="00D33757"/>
    <w:rsid w:val="00D34801"/>
    <w:rsid w:val="00D423CA"/>
    <w:rsid w:val="00D517A7"/>
    <w:rsid w:val="00D61573"/>
    <w:rsid w:val="00D61622"/>
    <w:rsid w:val="00D63CC6"/>
    <w:rsid w:val="00D6563B"/>
    <w:rsid w:val="00D77395"/>
    <w:rsid w:val="00D776EE"/>
    <w:rsid w:val="00D94D96"/>
    <w:rsid w:val="00DB0399"/>
    <w:rsid w:val="00DB3FC2"/>
    <w:rsid w:val="00DB475F"/>
    <w:rsid w:val="00DB4B44"/>
    <w:rsid w:val="00DC2272"/>
    <w:rsid w:val="00DC4256"/>
    <w:rsid w:val="00DC458A"/>
    <w:rsid w:val="00DC4A63"/>
    <w:rsid w:val="00DC7C16"/>
    <w:rsid w:val="00DD070D"/>
    <w:rsid w:val="00DD3643"/>
    <w:rsid w:val="00DD3DDF"/>
    <w:rsid w:val="00DE1EBF"/>
    <w:rsid w:val="00DE2C90"/>
    <w:rsid w:val="00DF452D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29E1"/>
    <w:rsid w:val="00E97EC4"/>
    <w:rsid w:val="00EA3452"/>
    <w:rsid w:val="00EC1834"/>
    <w:rsid w:val="00EC24DD"/>
    <w:rsid w:val="00EC2BF7"/>
    <w:rsid w:val="00ED100D"/>
    <w:rsid w:val="00ED336C"/>
    <w:rsid w:val="00EE423D"/>
    <w:rsid w:val="00EE4D06"/>
    <w:rsid w:val="00EE646E"/>
    <w:rsid w:val="00EF0E3A"/>
    <w:rsid w:val="00EF1753"/>
    <w:rsid w:val="00EF2BE1"/>
    <w:rsid w:val="00EF3103"/>
    <w:rsid w:val="00EF34B8"/>
    <w:rsid w:val="00F01AFA"/>
    <w:rsid w:val="00F066B0"/>
    <w:rsid w:val="00F1289C"/>
    <w:rsid w:val="00F15F41"/>
    <w:rsid w:val="00F216A6"/>
    <w:rsid w:val="00F2441C"/>
    <w:rsid w:val="00F24B77"/>
    <w:rsid w:val="00F427CA"/>
    <w:rsid w:val="00F56ECD"/>
    <w:rsid w:val="00F63AF5"/>
    <w:rsid w:val="00F66359"/>
    <w:rsid w:val="00F702AC"/>
    <w:rsid w:val="00F721B8"/>
    <w:rsid w:val="00F75D3D"/>
    <w:rsid w:val="00F86B7F"/>
    <w:rsid w:val="00F90196"/>
    <w:rsid w:val="00FA0ED7"/>
    <w:rsid w:val="00FA1122"/>
    <w:rsid w:val="00FA1653"/>
    <w:rsid w:val="00FA639D"/>
    <w:rsid w:val="00FA665B"/>
    <w:rsid w:val="00FB5FA5"/>
    <w:rsid w:val="00FC20AE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58B22"/>
  <w15:docId w15:val="{6D4BFA5A-39FD-4137-9F97-D423DC0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76C96"/>
  </w:style>
  <w:style w:type="paragraph" w:styleId="Heading1">
    <w:name w:val="heading 1"/>
    <w:basedOn w:val="Normal"/>
    <w:next w:val="Normal"/>
    <w:rsid w:val="00676C96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676C9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76C9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76C9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76C96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76C9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76C96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76C9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76C96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676C96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3A85-BAA0-43AF-9DE1-9CCB7EE1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Mariel B. Ferrariz</cp:lastModifiedBy>
  <cp:revision>3</cp:revision>
  <dcterms:created xsi:type="dcterms:W3CDTF">2019-07-15T03:12:00Z</dcterms:created>
  <dcterms:modified xsi:type="dcterms:W3CDTF">2019-07-22T23:31:00Z</dcterms:modified>
</cp:coreProperties>
</file>