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D680" w14:textId="77777777" w:rsidR="00413EBD" w:rsidRDefault="00464522" w:rsidP="001C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 w:rsidRPr="00464522">
        <w:rPr>
          <w:rFonts w:ascii="Arial" w:eastAsia="Arial" w:hAnsi="Arial" w:cs="Arial"/>
          <w:b/>
          <w:sz w:val="32"/>
          <w:szCs w:val="24"/>
        </w:rPr>
        <w:t xml:space="preserve">DSWD DROMIC Terminal Report on the </w:t>
      </w:r>
    </w:p>
    <w:p w14:paraId="680D9296" w14:textId="106C4989" w:rsidR="00413EBD" w:rsidRDefault="00464522" w:rsidP="001C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64522">
        <w:rPr>
          <w:rFonts w:ascii="Arial" w:eastAsia="Arial" w:hAnsi="Arial" w:cs="Arial"/>
          <w:b/>
          <w:sz w:val="32"/>
          <w:szCs w:val="24"/>
        </w:rPr>
        <w:t>Fire Incident in Brgy.</w:t>
      </w:r>
      <w:r w:rsidR="00413EBD">
        <w:rPr>
          <w:rFonts w:ascii="Arial" w:eastAsia="Arial" w:hAnsi="Arial" w:cs="Arial"/>
          <w:b/>
          <w:sz w:val="32"/>
          <w:szCs w:val="24"/>
        </w:rPr>
        <w:t xml:space="preserve"> San Juan, San Miguel, Bulacan</w:t>
      </w:r>
    </w:p>
    <w:p w14:paraId="591C8E86" w14:textId="5E6872EB" w:rsidR="001C1323" w:rsidRPr="00291CA3" w:rsidRDefault="00464DD0" w:rsidP="001C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 S</w:t>
      </w:r>
      <w:r w:rsidR="001C1323">
        <w:rPr>
          <w:rFonts w:ascii="Arial" w:eastAsia="Arial" w:hAnsi="Arial" w:cs="Arial"/>
          <w:sz w:val="24"/>
          <w:szCs w:val="24"/>
        </w:rPr>
        <w:t xml:space="preserve">eptember </w:t>
      </w:r>
      <w:r w:rsidR="001C1323" w:rsidRPr="00291CA3">
        <w:rPr>
          <w:rFonts w:ascii="Arial" w:eastAsia="Arial" w:hAnsi="Arial" w:cs="Arial"/>
          <w:sz w:val="24"/>
          <w:szCs w:val="24"/>
        </w:rPr>
        <w:t>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B9EC63" w14:textId="77777777" w:rsid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6358B7ED" w14:textId="24191BA8" w:rsidR="00B90D8F" w:rsidRPr="0085539C" w:rsidRDefault="001C1323" w:rsidP="0085539C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This is the </w:t>
      </w:r>
      <w:r w:rsidR="006C2B52">
        <w:rPr>
          <w:rFonts w:ascii="Arial" w:hAnsi="Arial" w:cs="Arial"/>
          <w:i/>
          <w:iCs/>
          <w:sz w:val="24"/>
          <w:szCs w:val="24"/>
          <w:lang w:val="en-US"/>
        </w:rPr>
        <w:t xml:space="preserve">first and </w:t>
      </w:r>
      <w:r>
        <w:rPr>
          <w:rFonts w:ascii="Arial" w:hAnsi="Arial" w:cs="Arial"/>
          <w:i/>
          <w:iCs/>
          <w:sz w:val="24"/>
          <w:szCs w:val="24"/>
          <w:lang w:val="en-US"/>
        </w:rPr>
        <w:t>final report on</w:t>
      </w:r>
      <w:r w:rsidR="004A3059">
        <w:rPr>
          <w:rFonts w:ascii="Arial" w:hAnsi="Arial" w:cs="Arial"/>
          <w:i/>
          <w:iCs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CB1386">
        <w:rPr>
          <w:rFonts w:ascii="Arial" w:hAnsi="Arial" w:cs="Arial"/>
          <w:i/>
          <w:iCs/>
          <w:sz w:val="24"/>
          <w:szCs w:val="24"/>
          <w:lang w:val="en-US"/>
        </w:rPr>
        <w:t>fire incident that occurred on 07 August 2021 at around 9</w:t>
      </w:r>
      <w:r w:rsidR="004A3059">
        <w:rPr>
          <w:rFonts w:ascii="Arial" w:hAnsi="Arial" w:cs="Arial"/>
          <w:i/>
          <w:iCs/>
          <w:sz w:val="24"/>
          <w:szCs w:val="24"/>
          <w:lang w:val="en-US"/>
        </w:rPr>
        <w:t>:00</w:t>
      </w:r>
      <w:r w:rsidR="00CB1386">
        <w:rPr>
          <w:rFonts w:ascii="Arial" w:hAnsi="Arial" w:cs="Arial"/>
          <w:i/>
          <w:iCs/>
          <w:sz w:val="24"/>
          <w:szCs w:val="24"/>
          <w:lang w:val="en-US"/>
        </w:rPr>
        <w:t xml:space="preserve"> AM </w:t>
      </w:r>
      <w:r w:rsidR="005D1BF6">
        <w:rPr>
          <w:rFonts w:ascii="Arial" w:hAnsi="Arial" w:cs="Arial"/>
          <w:i/>
          <w:iCs/>
          <w:sz w:val="24"/>
          <w:szCs w:val="24"/>
          <w:lang w:val="en-US"/>
        </w:rPr>
        <w:t xml:space="preserve">in San Juan Subdivision, Brgy. </w:t>
      </w:r>
      <w:r w:rsidR="00FB0252">
        <w:rPr>
          <w:rFonts w:ascii="Arial" w:hAnsi="Arial" w:cs="Arial"/>
          <w:i/>
          <w:iCs/>
          <w:sz w:val="24"/>
          <w:szCs w:val="24"/>
          <w:lang w:val="en-US"/>
        </w:rPr>
        <w:t>San Juan, San Miguel, Bulacan.</w:t>
      </w:r>
      <w:bookmarkStart w:id="1" w:name="_GoBack"/>
      <w:bookmarkEnd w:id="1"/>
    </w:p>
    <w:p w14:paraId="3AE629F3" w14:textId="1DCC17F8" w:rsidR="005630F3" w:rsidRPr="00AA42FD" w:rsidRDefault="005630F3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D7466C">
        <w:rPr>
          <w:rFonts w:ascii="Arial" w:eastAsia="Arial" w:hAnsi="Arial" w:cs="Arial"/>
          <w:i/>
          <w:color w:val="0070C0"/>
          <w:sz w:val="16"/>
        </w:rPr>
        <w:t>III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4D672E61" w:rsidR="00FC091D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0A6B2598" w14:textId="77777777" w:rsidR="001E2106" w:rsidRPr="00621F47" w:rsidRDefault="001E2106" w:rsidP="001E2106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3C85482" w14:textId="7DDBD874" w:rsidR="001C1323" w:rsidRPr="001C1323" w:rsidRDefault="001C1323" w:rsidP="001C1323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C1323">
        <w:rPr>
          <w:rFonts w:ascii="Arial" w:eastAsia="Arial" w:hAnsi="Arial" w:cs="Arial"/>
          <w:sz w:val="24"/>
          <w:szCs w:val="24"/>
        </w:rPr>
        <w:t xml:space="preserve">A total of </w:t>
      </w:r>
      <w:r w:rsidR="00930A0D">
        <w:rPr>
          <w:rFonts w:ascii="Arial" w:eastAsia="Arial" w:hAnsi="Arial" w:cs="Arial"/>
          <w:b/>
          <w:sz w:val="24"/>
          <w:szCs w:val="24"/>
        </w:rPr>
        <w:t>15</w:t>
      </w:r>
      <w:r w:rsidRPr="001C132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C1323">
        <w:rPr>
          <w:rFonts w:ascii="Arial" w:eastAsia="Arial" w:hAnsi="Arial" w:cs="Arial"/>
          <w:sz w:val="24"/>
          <w:szCs w:val="24"/>
        </w:rPr>
        <w:t xml:space="preserve"> or </w:t>
      </w:r>
      <w:r w:rsidR="00930A0D">
        <w:rPr>
          <w:rFonts w:ascii="Arial" w:eastAsia="Arial" w:hAnsi="Arial" w:cs="Arial"/>
          <w:b/>
          <w:sz w:val="24"/>
          <w:szCs w:val="24"/>
        </w:rPr>
        <w:t>57</w:t>
      </w:r>
      <w:r w:rsidRPr="001C1323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1C1323">
        <w:rPr>
          <w:rFonts w:ascii="Arial" w:eastAsia="Arial" w:hAnsi="Arial" w:cs="Arial"/>
          <w:sz w:val="24"/>
          <w:szCs w:val="24"/>
        </w:rPr>
        <w:t xml:space="preserve">were affected by the </w:t>
      </w:r>
      <w:r w:rsidR="00930A0D">
        <w:rPr>
          <w:rFonts w:ascii="Arial" w:eastAsia="Arial" w:hAnsi="Arial" w:cs="Arial"/>
          <w:sz w:val="24"/>
          <w:szCs w:val="24"/>
        </w:rPr>
        <w:t>fire incident in</w:t>
      </w:r>
      <w:r w:rsidR="001A7853" w:rsidRPr="001A7853">
        <w:rPr>
          <w:rFonts w:ascii="Arial" w:eastAsia="Arial" w:hAnsi="Arial" w:cs="Arial"/>
          <w:sz w:val="24"/>
          <w:szCs w:val="24"/>
        </w:rPr>
        <w:t xml:space="preserve"> </w:t>
      </w:r>
      <w:r w:rsidR="001A7853" w:rsidRPr="001A7853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930A0D">
        <w:rPr>
          <w:rFonts w:ascii="Arial" w:eastAsia="Arial" w:hAnsi="Arial" w:cs="Arial"/>
          <w:b/>
          <w:sz w:val="24"/>
          <w:szCs w:val="24"/>
        </w:rPr>
        <w:t>San Juan, San Miguel, Bulacan</w:t>
      </w:r>
      <w:r w:rsidR="001A7853" w:rsidRPr="001A7853">
        <w:rPr>
          <w:rFonts w:ascii="Arial" w:eastAsia="Arial" w:hAnsi="Arial" w:cs="Arial"/>
          <w:sz w:val="24"/>
          <w:szCs w:val="24"/>
        </w:rPr>
        <w:t xml:space="preserve"> </w:t>
      </w:r>
      <w:r w:rsidRPr="001C132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F6939D" w:rsidR="00E0043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780"/>
        <w:gridCol w:w="1738"/>
        <w:gridCol w:w="1211"/>
        <w:gridCol w:w="1209"/>
      </w:tblGrid>
      <w:tr w:rsidR="00930A0D" w:rsidRPr="00930A0D" w14:paraId="2DE6992C" w14:textId="77777777" w:rsidTr="00930A0D">
        <w:trPr>
          <w:trHeight w:val="45"/>
        </w:trPr>
        <w:tc>
          <w:tcPr>
            <w:tcW w:w="27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99F37" w14:textId="77777777" w:rsidR="00930A0D" w:rsidRPr="00930A0D" w:rsidRDefault="00930A0D" w:rsidP="00930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DD73A" w14:textId="77777777" w:rsidR="00930A0D" w:rsidRPr="00930A0D" w:rsidRDefault="00930A0D" w:rsidP="00930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30A0D" w:rsidRPr="00930A0D" w14:paraId="124860B0" w14:textId="77777777" w:rsidTr="00930A0D">
        <w:trPr>
          <w:trHeight w:val="45"/>
        </w:trPr>
        <w:tc>
          <w:tcPr>
            <w:tcW w:w="27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9333" w14:textId="77777777" w:rsidR="00930A0D" w:rsidRPr="00930A0D" w:rsidRDefault="00930A0D" w:rsidP="00930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B3EB" w14:textId="77777777" w:rsidR="00930A0D" w:rsidRPr="00930A0D" w:rsidRDefault="00930A0D" w:rsidP="00930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CEE2C" w14:textId="77777777" w:rsidR="00930A0D" w:rsidRPr="00930A0D" w:rsidRDefault="00930A0D" w:rsidP="00930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09D8" w14:textId="77777777" w:rsidR="00930A0D" w:rsidRPr="00930A0D" w:rsidRDefault="00930A0D" w:rsidP="00930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B1386" w:rsidRPr="00930A0D" w14:paraId="17B7F932" w14:textId="77777777" w:rsidTr="00930A0D">
        <w:trPr>
          <w:trHeight w:val="2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A6A30" w14:textId="77777777" w:rsidR="00CB1386" w:rsidRPr="00930A0D" w:rsidRDefault="00CB1386" w:rsidP="00930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882A3" w14:textId="1BD64A85" w:rsidR="00CB1386" w:rsidRPr="00930A0D" w:rsidRDefault="00CB1386" w:rsidP="00930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880D5" w14:textId="60C322F4" w:rsidR="00CB1386" w:rsidRPr="00930A0D" w:rsidRDefault="00CB1386" w:rsidP="00930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2826" w14:textId="4A8B44F6" w:rsidR="00CB1386" w:rsidRPr="00930A0D" w:rsidRDefault="00CB1386" w:rsidP="00930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CB1386" w:rsidRPr="00930A0D" w14:paraId="6B570EEF" w14:textId="77777777" w:rsidTr="00930A0D">
        <w:trPr>
          <w:trHeight w:val="2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FC045" w14:textId="77777777" w:rsidR="00CB1386" w:rsidRPr="00930A0D" w:rsidRDefault="00CB1386" w:rsidP="00930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FC706" w14:textId="03343380" w:rsidR="00CB1386" w:rsidRPr="00930A0D" w:rsidRDefault="00CB1386" w:rsidP="00930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2EE3E" w14:textId="32B84D90" w:rsidR="00CB1386" w:rsidRPr="00930A0D" w:rsidRDefault="00CB1386" w:rsidP="00930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AC227" w14:textId="1C514A2A" w:rsidR="00CB1386" w:rsidRPr="00930A0D" w:rsidRDefault="00CB1386" w:rsidP="00930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CB1386" w:rsidRPr="00930A0D" w14:paraId="7858638F" w14:textId="77777777" w:rsidTr="00930A0D">
        <w:trPr>
          <w:trHeight w:val="2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4CC95" w14:textId="77777777" w:rsidR="00CB1386" w:rsidRPr="00930A0D" w:rsidRDefault="00CB1386" w:rsidP="00930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91705" w14:textId="40F04271" w:rsidR="00CB1386" w:rsidRPr="00930A0D" w:rsidRDefault="00CB1386" w:rsidP="00930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4D8B5" w14:textId="007AA425" w:rsidR="00CB1386" w:rsidRPr="00930A0D" w:rsidRDefault="00CB1386" w:rsidP="00930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A72F1" w14:textId="2FD0E0AF" w:rsidR="00CB1386" w:rsidRPr="00930A0D" w:rsidRDefault="00CB1386" w:rsidP="00930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CB1386" w:rsidRPr="00930A0D" w14:paraId="7FD0B70F" w14:textId="77777777" w:rsidTr="00930A0D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0673F" w14:textId="77777777" w:rsidR="00CB1386" w:rsidRPr="00930A0D" w:rsidRDefault="00CB1386" w:rsidP="00930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5D74C" w14:textId="77777777" w:rsidR="00CB1386" w:rsidRPr="00930A0D" w:rsidRDefault="00CB1386" w:rsidP="00930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13862" w14:textId="48E5A8C3" w:rsidR="00CB1386" w:rsidRPr="00930A0D" w:rsidRDefault="00CB1386" w:rsidP="00930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CBCCD" w14:textId="57191078" w:rsidR="00CB1386" w:rsidRPr="00930A0D" w:rsidRDefault="00CB1386" w:rsidP="00930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3DCF6" w14:textId="30FADC55" w:rsidR="00CB1386" w:rsidRPr="00930A0D" w:rsidRDefault="00CB1386" w:rsidP="00930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0A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</w:tr>
    </w:tbl>
    <w:p w14:paraId="0DFF31BA" w14:textId="44EE4555" w:rsidR="00D41206" w:rsidRPr="00E0043D" w:rsidRDefault="002C151A" w:rsidP="001C132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7466C">
        <w:rPr>
          <w:rFonts w:ascii="Arial" w:eastAsia="Arial" w:hAnsi="Arial" w:cs="Arial"/>
          <w:i/>
          <w:color w:val="0070C0"/>
          <w:sz w:val="16"/>
        </w:rPr>
        <w:t>DSWD-FO III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440761F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800566F" w14:textId="77777777" w:rsidR="001D5EA1" w:rsidRPr="00621F47" w:rsidRDefault="001D5EA1" w:rsidP="001D5EA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463EA2F0" w14:textId="20EC0870" w:rsidR="00740989" w:rsidRPr="001C1323" w:rsidRDefault="00F55BE1" w:rsidP="001C1323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</w:t>
      </w:r>
      <w:r w:rsidR="00765F7D">
        <w:rPr>
          <w:rFonts w:ascii="Arial" w:hAnsi="Arial" w:cs="Arial"/>
          <w:bCs/>
          <w:sz w:val="24"/>
          <w:szCs w:val="24"/>
        </w:rPr>
        <w:t xml:space="preserve"> </w:t>
      </w:r>
      <w:r w:rsidR="00D7466C">
        <w:rPr>
          <w:rFonts w:ascii="Arial" w:hAnsi="Arial" w:cs="Arial"/>
          <w:b/>
          <w:bCs/>
          <w:sz w:val="24"/>
          <w:szCs w:val="24"/>
        </w:rPr>
        <w:t>15</w:t>
      </w:r>
      <w:r w:rsidR="00C15BD2"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 w:rsidRPr="001D5EA1">
        <w:rPr>
          <w:rFonts w:ascii="Arial" w:eastAsia="Arial" w:hAnsi="Arial" w:cs="Arial"/>
          <w:b/>
          <w:sz w:val="24"/>
          <w:szCs w:val="24"/>
        </w:rPr>
        <w:t>famil</w:t>
      </w:r>
      <w:r w:rsidR="00C15BD2">
        <w:rPr>
          <w:rFonts w:ascii="Arial" w:eastAsia="Arial" w:hAnsi="Arial" w:cs="Arial"/>
          <w:b/>
          <w:sz w:val="24"/>
          <w:szCs w:val="24"/>
        </w:rPr>
        <w:t>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D7466C">
        <w:rPr>
          <w:rFonts w:ascii="Arial" w:eastAsia="Arial" w:hAnsi="Arial" w:cs="Arial"/>
          <w:b/>
          <w:sz w:val="24"/>
          <w:szCs w:val="24"/>
        </w:rPr>
        <w:t>57</w:t>
      </w:r>
      <w:r w:rsidR="00DF4379">
        <w:rPr>
          <w:rFonts w:ascii="Arial" w:eastAsia="Arial" w:hAnsi="Arial" w:cs="Arial"/>
          <w:b/>
          <w:sz w:val="24"/>
          <w:szCs w:val="24"/>
        </w:rPr>
        <w:t xml:space="preserve"> 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>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currently taking</w:t>
      </w:r>
      <w:r w:rsidR="00AF568C">
        <w:rPr>
          <w:rFonts w:ascii="Arial" w:hAnsi="Arial" w:cs="Arial"/>
          <w:sz w:val="24"/>
          <w:szCs w:val="24"/>
        </w:rPr>
        <w:t xml:space="preserve"> temporary shelter </w:t>
      </w:r>
      <w:r w:rsidR="00D7466C">
        <w:rPr>
          <w:rFonts w:ascii="Arial" w:hAnsi="Arial" w:cs="Arial"/>
          <w:sz w:val="24"/>
          <w:szCs w:val="24"/>
        </w:rPr>
        <w:t xml:space="preserve">at </w:t>
      </w:r>
      <w:r w:rsidR="004A3059">
        <w:rPr>
          <w:rFonts w:ascii="Arial" w:hAnsi="Arial" w:cs="Arial"/>
          <w:sz w:val="24"/>
          <w:szCs w:val="24"/>
        </w:rPr>
        <w:t xml:space="preserve">the </w:t>
      </w:r>
      <w:r w:rsidR="00D7466C">
        <w:rPr>
          <w:rFonts w:ascii="Arial" w:hAnsi="Arial" w:cs="Arial"/>
          <w:b/>
          <w:sz w:val="24"/>
          <w:szCs w:val="24"/>
        </w:rPr>
        <w:t xml:space="preserve">San Miguel National High </w:t>
      </w:r>
      <w:r w:rsidR="00D7466C" w:rsidRPr="00D7466C">
        <w:rPr>
          <w:rFonts w:ascii="Arial" w:hAnsi="Arial" w:cs="Arial"/>
          <w:b/>
          <w:sz w:val="24"/>
          <w:szCs w:val="24"/>
        </w:rPr>
        <w:t>School</w:t>
      </w:r>
      <w:r w:rsidR="00740989" w:rsidRPr="00740989">
        <w:rPr>
          <w:rFonts w:ascii="Arial" w:hAnsi="Arial" w:cs="Arial"/>
          <w:sz w:val="24"/>
          <w:szCs w:val="24"/>
        </w:rPr>
        <w:t xml:space="preserve"> in </w:t>
      </w:r>
      <w:r w:rsidR="00A747FE">
        <w:rPr>
          <w:rFonts w:ascii="Arial" w:eastAsia="Arial" w:hAnsi="Arial" w:cs="Arial"/>
          <w:b/>
          <w:sz w:val="24"/>
          <w:szCs w:val="24"/>
        </w:rPr>
        <w:t>San Miguel, Bulacan</w:t>
      </w:r>
      <w:r w:rsidR="00A747FE" w:rsidRPr="001A7853">
        <w:rPr>
          <w:rFonts w:ascii="Arial" w:eastAsia="Arial" w:hAnsi="Arial" w:cs="Arial"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 xml:space="preserve">(see Table 2). </w:t>
      </w:r>
    </w:p>
    <w:p w14:paraId="080A83D9" w14:textId="77777777" w:rsidR="00740989" w:rsidRDefault="00740989" w:rsidP="001E2106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59D2EFB5" w:rsid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2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2975"/>
        <w:gridCol w:w="914"/>
        <w:gridCol w:w="918"/>
        <w:gridCol w:w="914"/>
        <w:gridCol w:w="918"/>
        <w:gridCol w:w="914"/>
        <w:gridCol w:w="911"/>
      </w:tblGrid>
      <w:tr w:rsidR="00D7466C" w:rsidRPr="00D7466C" w14:paraId="75FE0DEF" w14:textId="77777777" w:rsidTr="00D7466C">
        <w:trPr>
          <w:trHeight w:val="20"/>
        </w:trPr>
        <w:tc>
          <w:tcPr>
            <w:tcW w:w="18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0F0AB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D9D00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CCA6A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7466C" w:rsidRPr="00D7466C" w14:paraId="454F1070" w14:textId="77777777" w:rsidTr="00D7466C">
        <w:trPr>
          <w:trHeight w:val="20"/>
        </w:trPr>
        <w:tc>
          <w:tcPr>
            <w:tcW w:w="1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98A54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C7FC6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E9ECF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7466C" w:rsidRPr="00D7466C" w14:paraId="2CD2BF04" w14:textId="77777777" w:rsidTr="00D7466C">
        <w:trPr>
          <w:trHeight w:val="20"/>
        </w:trPr>
        <w:tc>
          <w:tcPr>
            <w:tcW w:w="1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7D18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9C47C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37673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41CD5" w14:textId="5EAF0368" w:rsidR="00D7466C" w:rsidRPr="00D7466C" w:rsidRDefault="00D7466C" w:rsidP="00D746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D7466C" w:rsidRPr="00D7466C" w14:paraId="7B952BF7" w14:textId="77777777" w:rsidTr="00D7466C">
        <w:trPr>
          <w:trHeight w:val="20"/>
        </w:trPr>
        <w:tc>
          <w:tcPr>
            <w:tcW w:w="1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6D9AA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92719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C9D7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51C31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4A88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2F3A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7AC98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7466C" w:rsidRPr="00D7466C" w14:paraId="37CCCAFC" w14:textId="77777777" w:rsidTr="00D7466C">
        <w:trPr>
          <w:trHeight w:val="20"/>
        </w:trPr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6CBEA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9B64A" w14:textId="4417D7DB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2E61C" w14:textId="5C28EB1D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2A6F9" w14:textId="73388D9C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C8064" w14:textId="491818E8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63F50" w14:textId="1890C758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7C8BC" w14:textId="63ADA53C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D7466C" w:rsidRPr="00D7466C" w14:paraId="23982858" w14:textId="77777777" w:rsidTr="00D7466C">
        <w:trPr>
          <w:trHeight w:val="20"/>
        </w:trPr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3F499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5D43" w14:textId="6C75FAF2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9859" w14:textId="77483E25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27356" w14:textId="3E69A1CB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F7E62" w14:textId="64AE6A0B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7521" w14:textId="33DE12D2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52D3" w14:textId="2E0E7E86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D7466C" w:rsidRPr="00D7466C" w14:paraId="78B07597" w14:textId="77777777" w:rsidTr="00D7466C">
        <w:trPr>
          <w:trHeight w:val="20"/>
        </w:trPr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07A95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B6BF6" w14:textId="663FE1D0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9A14C" w14:textId="7196816E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DADDC" w14:textId="1B2A535F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3B52E" w14:textId="6CE36950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5A88" w14:textId="3E0AB1A7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015C8" w14:textId="037B0F2D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D7466C" w:rsidRPr="00D7466C" w14:paraId="3FB8D8D8" w14:textId="77777777" w:rsidTr="00D7466C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C1D30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893AE" w14:textId="77777777" w:rsidR="00D7466C" w:rsidRPr="00D7466C" w:rsidRDefault="00D7466C" w:rsidP="00D746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63A81" w14:textId="171C0FF0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F147E" w14:textId="708C7EB5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2175D" w14:textId="257E4824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732B7" w14:textId="7C58F646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1477D" w14:textId="22949DFD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031F1" w14:textId="51F1332A" w:rsidR="00D7466C" w:rsidRPr="00D7466C" w:rsidRDefault="00D7466C" w:rsidP="00D746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4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</w:tr>
    </w:tbl>
    <w:p w14:paraId="64B5E3F9" w14:textId="71E214E8" w:rsidR="00740989" w:rsidRDefault="00740989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7466C">
        <w:rPr>
          <w:rFonts w:ascii="Arial" w:eastAsia="Arial" w:hAnsi="Arial" w:cs="Arial"/>
          <w:i/>
          <w:color w:val="0070C0"/>
          <w:sz w:val="16"/>
        </w:rPr>
        <w:t>DSWD-FO III</w:t>
      </w:r>
    </w:p>
    <w:p w14:paraId="488B2226" w14:textId="1E1495AA" w:rsidR="00541FB4" w:rsidRDefault="00541FB4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6BE6CBB" w14:textId="7B5204D1" w:rsidR="00541FB4" w:rsidRDefault="00541FB4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48FCEBF" w14:textId="5AB42585" w:rsidR="00541FB4" w:rsidRDefault="00541FB4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C105840" w14:textId="77777777" w:rsidR="00541FB4" w:rsidRPr="00BD2622" w:rsidRDefault="00541FB4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153DF43" w14:textId="54D14643" w:rsidR="00CF4CB3" w:rsidRDefault="00CF4CB3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7B8165F5" w14:textId="57933A19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4628B1AA" w14:textId="1482BAD8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7646A7D6" w14:textId="3E844FE3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74F9986B" w14:textId="500BCF29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701731A8" w14:textId="06382F0B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34716E0C" w14:textId="1B0B345B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17E440E8" w14:textId="25EB87BE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57C35CF6" w14:textId="4D5FF889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75CE7E67" w14:textId="5C681888" w:rsidR="00F55BE1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2081EF80" w14:textId="77777777" w:rsidR="00F55BE1" w:rsidRPr="00CF4CB3" w:rsidRDefault="00F55BE1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0D27A00D" w14:textId="4280C957" w:rsidR="00A73218" w:rsidRPr="000D243C" w:rsidRDefault="00A73218" w:rsidP="000D2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n-PH"/>
        </w:rPr>
      </w:pPr>
    </w:p>
    <w:p w14:paraId="6EF5B324" w14:textId="77777777" w:rsidR="00044DCD" w:rsidRPr="001E2106" w:rsidRDefault="00044DCD" w:rsidP="00044DC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2E665FC" w14:textId="138C4210" w:rsidR="00044DCD" w:rsidRDefault="004A3059" w:rsidP="00044DCD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4A3059">
        <w:rPr>
          <w:rFonts w:ascii="Arial" w:eastAsia="Arial" w:hAnsi="Arial" w:cs="Arial"/>
          <w:b/>
          <w:sz w:val="24"/>
          <w:szCs w:val="24"/>
        </w:rPr>
        <w:t>15</w:t>
      </w:r>
      <w:r w:rsidR="00E9689A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044DCD" w:rsidRPr="008D749C">
        <w:rPr>
          <w:rFonts w:ascii="Arial" w:eastAsia="Arial" w:hAnsi="Arial" w:cs="Arial"/>
          <w:b/>
          <w:sz w:val="24"/>
          <w:szCs w:val="24"/>
        </w:rPr>
        <w:t xml:space="preserve"> </w:t>
      </w:r>
      <w:r w:rsidR="00044DCD" w:rsidRPr="00C8189C">
        <w:rPr>
          <w:rFonts w:ascii="Arial" w:eastAsia="Arial" w:hAnsi="Arial" w:cs="Arial"/>
          <w:sz w:val="24"/>
          <w:szCs w:val="24"/>
        </w:rPr>
        <w:t>were</w:t>
      </w:r>
      <w:r w:rsidR="00044DCD" w:rsidRPr="008D749C">
        <w:rPr>
          <w:rFonts w:ascii="Arial" w:eastAsia="Arial" w:hAnsi="Arial" w:cs="Arial"/>
          <w:b/>
          <w:sz w:val="24"/>
          <w:szCs w:val="24"/>
        </w:rPr>
        <w:t xml:space="preserve"> </w:t>
      </w:r>
      <w:r w:rsidR="00E9689A">
        <w:rPr>
          <w:rFonts w:ascii="Arial" w:eastAsia="Arial" w:hAnsi="Arial" w:cs="Arial"/>
          <w:b/>
          <w:sz w:val="24"/>
          <w:szCs w:val="24"/>
        </w:rPr>
        <w:t xml:space="preserve">totally </w:t>
      </w:r>
      <w:r w:rsidR="00044DCD" w:rsidRPr="008D749C">
        <w:rPr>
          <w:rFonts w:ascii="Arial" w:eastAsia="Arial" w:hAnsi="Arial" w:cs="Arial"/>
          <w:b/>
          <w:sz w:val="24"/>
          <w:szCs w:val="24"/>
        </w:rPr>
        <w:t>damaged</w:t>
      </w:r>
      <w:r w:rsidR="00E9689A">
        <w:rPr>
          <w:rFonts w:ascii="Arial" w:eastAsia="Arial" w:hAnsi="Arial" w:cs="Arial"/>
          <w:sz w:val="24"/>
          <w:szCs w:val="24"/>
        </w:rPr>
        <w:t xml:space="preserve"> by the fire incident (see Table 3</w:t>
      </w:r>
      <w:r w:rsidR="00044DCD" w:rsidRPr="008D749C">
        <w:rPr>
          <w:rFonts w:ascii="Arial" w:eastAsia="Arial" w:hAnsi="Arial" w:cs="Arial"/>
          <w:sz w:val="24"/>
          <w:szCs w:val="24"/>
        </w:rPr>
        <w:t>).</w:t>
      </w:r>
    </w:p>
    <w:p w14:paraId="6669E85D" w14:textId="77777777" w:rsidR="008C2FF0" w:rsidRDefault="008C2FF0" w:rsidP="008C2FF0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27A4C03D" w14:textId="456AB252" w:rsidR="00044DCD" w:rsidRPr="008C2FF0" w:rsidRDefault="00E9689A" w:rsidP="00C8189C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</w:t>
      </w:r>
      <w:r w:rsidR="008C2FF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 Damaged 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5192"/>
        <w:gridCol w:w="1278"/>
        <w:gridCol w:w="1279"/>
        <w:gridCol w:w="1274"/>
      </w:tblGrid>
      <w:tr w:rsidR="00F16B01" w:rsidRPr="00F16B01" w14:paraId="0EBDF18F" w14:textId="77777777" w:rsidTr="00E9689A">
        <w:trPr>
          <w:trHeight w:val="158"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CFE3F" w14:textId="77777777" w:rsidR="00F16B01" w:rsidRPr="00F16B01" w:rsidRDefault="00F16B01" w:rsidP="00F1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26231" w14:textId="41AA4030" w:rsidR="00F16B01" w:rsidRPr="00F16B01" w:rsidRDefault="00F16B01" w:rsidP="00F1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16B01" w:rsidRPr="00F16B01" w14:paraId="7F7BA177" w14:textId="77777777" w:rsidTr="00204AB1">
        <w:trPr>
          <w:trHeight w:val="20"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A091B" w14:textId="77777777" w:rsidR="00F16B01" w:rsidRPr="00F16B01" w:rsidRDefault="00F16B01" w:rsidP="00F1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C1930" w14:textId="77777777" w:rsidR="00F16B01" w:rsidRPr="00F16B01" w:rsidRDefault="00F16B01" w:rsidP="00F1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F321D" w14:textId="77777777" w:rsidR="00F16B01" w:rsidRPr="00F16B01" w:rsidRDefault="00F16B01" w:rsidP="00F1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236C2" w14:textId="77777777" w:rsidR="00F16B01" w:rsidRPr="00F16B01" w:rsidRDefault="00F16B01" w:rsidP="00F1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16B01" w:rsidRPr="00F16B01" w14:paraId="017201DF" w14:textId="77777777" w:rsidTr="00204AB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8131" w14:textId="77777777" w:rsidR="00F16B01" w:rsidRPr="00F16B01" w:rsidRDefault="00F16B01" w:rsidP="00F1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03934" w14:textId="6EA1DED6" w:rsidR="00F16B01" w:rsidRPr="00F16B01" w:rsidRDefault="00F16B01" w:rsidP="00F1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F31DF" w14:textId="574ED8D5" w:rsidR="00F16B01" w:rsidRPr="00F16B01" w:rsidRDefault="00F16B01" w:rsidP="00F1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8F168" w14:textId="00093658" w:rsidR="00F16B01" w:rsidRPr="00F16B01" w:rsidRDefault="00F16B01" w:rsidP="00F1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16B01" w:rsidRPr="00F16B01" w14:paraId="67A6F1EF" w14:textId="77777777" w:rsidTr="00204AB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E6862" w14:textId="77777777" w:rsidR="00F16B01" w:rsidRPr="00F16B01" w:rsidRDefault="00F16B01" w:rsidP="00F1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73D0F" w14:textId="6F639242" w:rsidR="00F16B01" w:rsidRPr="00F16B01" w:rsidRDefault="00F16B01" w:rsidP="00F1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E5C66" w14:textId="665FD8DB" w:rsidR="00F16B01" w:rsidRPr="00F16B01" w:rsidRDefault="00F16B01" w:rsidP="00F1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BA572" w14:textId="3A7C3AD7" w:rsidR="00F16B01" w:rsidRPr="00F16B01" w:rsidRDefault="00F16B01" w:rsidP="00F1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16B01" w:rsidRPr="00F16B01" w14:paraId="0AFCFB1B" w14:textId="77777777" w:rsidTr="00204AB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C50C5" w14:textId="77777777" w:rsidR="00F16B01" w:rsidRPr="00F16B01" w:rsidRDefault="00F16B01" w:rsidP="00F1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33B1B" w14:textId="29C5D9B6" w:rsidR="00F16B01" w:rsidRPr="00F16B01" w:rsidRDefault="00F16B01" w:rsidP="00F1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F54B9" w14:textId="2957366A" w:rsidR="00F16B01" w:rsidRPr="00F16B01" w:rsidRDefault="00F16B01" w:rsidP="00F1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215D9" w14:textId="092A21B5" w:rsidR="00F16B01" w:rsidRPr="00F16B01" w:rsidRDefault="00F16B01" w:rsidP="00F1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16B01" w:rsidRPr="00F16B01" w14:paraId="5EADF69E" w14:textId="77777777" w:rsidTr="00204AB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9E30C" w14:textId="77777777" w:rsidR="00F16B01" w:rsidRPr="00F16B01" w:rsidRDefault="00F16B01" w:rsidP="00F1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80B98" w14:textId="77777777" w:rsidR="00F16B01" w:rsidRPr="00F16B01" w:rsidRDefault="00F16B01" w:rsidP="00F1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17D97" w14:textId="606F9E73" w:rsidR="00F16B01" w:rsidRPr="00F16B01" w:rsidRDefault="00F16B01" w:rsidP="00F1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BEC9D" w14:textId="28BD23EA" w:rsidR="00F16B01" w:rsidRPr="00F16B01" w:rsidRDefault="00F16B01" w:rsidP="00F1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105F3" w14:textId="046990DD" w:rsidR="00F16B01" w:rsidRPr="00F16B01" w:rsidRDefault="00F16B01" w:rsidP="00F1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B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5172B73" w14:textId="00A973D9" w:rsidR="00E0091A" w:rsidRPr="00E9689A" w:rsidRDefault="008C2FF0" w:rsidP="00E968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D749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E9689A">
        <w:rPr>
          <w:rFonts w:ascii="Arial" w:eastAsia="Arial" w:hAnsi="Arial" w:cs="Arial"/>
          <w:i/>
          <w:color w:val="0070C0"/>
          <w:sz w:val="16"/>
          <w:szCs w:val="16"/>
        </w:rPr>
        <w:t>DSWD-FO III</w:t>
      </w:r>
    </w:p>
    <w:p w14:paraId="0D8DF81D" w14:textId="70A5A9A7" w:rsidR="008C2FF0" w:rsidRDefault="008C2FF0" w:rsidP="00E9689A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1E6A5000" w14:textId="77777777" w:rsidR="00E9689A" w:rsidRPr="008D749C" w:rsidRDefault="00E9689A" w:rsidP="00E9689A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15CD924" w14:textId="528D1858" w:rsidR="008D749C" w:rsidRPr="001E2106" w:rsidRDefault="008D749C" w:rsidP="008D749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8D749C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13E6AE46" w14:textId="5A4D35D0" w:rsidR="001E2106" w:rsidRPr="001E2106" w:rsidRDefault="001E2106" w:rsidP="001E210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1E2106">
        <w:rPr>
          <w:rFonts w:ascii="Arial" w:eastAsia="Arial" w:hAnsi="Arial" w:cs="Arial"/>
          <w:sz w:val="24"/>
          <w:szCs w:val="24"/>
        </w:rPr>
        <w:t xml:space="preserve">A total of </w:t>
      </w:r>
      <w:r w:rsidR="00D67741" w:rsidRPr="001E2106">
        <w:rPr>
          <w:rFonts w:ascii="Arial" w:eastAsia="Arial" w:hAnsi="Arial" w:cs="Arial"/>
          <w:b/>
          <w:sz w:val="24"/>
          <w:szCs w:val="24"/>
        </w:rPr>
        <w:t>₱</w:t>
      </w:r>
      <w:r w:rsidR="00E9689A" w:rsidRPr="00E9689A">
        <w:rPr>
          <w:rFonts w:ascii="Arial" w:eastAsia="Arial" w:hAnsi="Arial" w:cs="Arial"/>
          <w:b/>
          <w:sz w:val="24"/>
          <w:szCs w:val="24"/>
        </w:rPr>
        <w:t xml:space="preserve">202,990.25 </w:t>
      </w:r>
      <w:r w:rsidRPr="001E2106">
        <w:rPr>
          <w:rFonts w:ascii="Arial" w:eastAsia="Arial" w:hAnsi="Arial" w:cs="Arial"/>
          <w:sz w:val="24"/>
          <w:szCs w:val="24"/>
        </w:rPr>
        <w:t>worth of assistance</w:t>
      </w:r>
      <w:r w:rsidR="00D67741">
        <w:rPr>
          <w:rFonts w:ascii="Arial" w:eastAsia="Arial" w:hAnsi="Arial" w:cs="Arial"/>
          <w:sz w:val="24"/>
          <w:szCs w:val="24"/>
        </w:rPr>
        <w:t xml:space="preserve"> </w:t>
      </w:r>
      <w:r w:rsidR="0016560F">
        <w:rPr>
          <w:rFonts w:ascii="Arial" w:eastAsia="Arial" w:hAnsi="Arial" w:cs="Arial"/>
          <w:sz w:val="24"/>
          <w:szCs w:val="24"/>
        </w:rPr>
        <w:t xml:space="preserve">was </w:t>
      </w:r>
      <w:r w:rsidR="0016560F" w:rsidRPr="001E2106">
        <w:rPr>
          <w:rFonts w:ascii="Arial" w:eastAsia="Arial" w:hAnsi="Arial" w:cs="Arial"/>
          <w:sz w:val="24"/>
          <w:szCs w:val="24"/>
        </w:rPr>
        <w:t>provided to the affected families</w:t>
      </w:r>
      <w:r w:rsidR="0016560F">
        <w:rPr>
          <w:rFonts w:ascii="Arial" w:eastAsia="Arial" w:hAnsi="Arial" w:cs="Arial"/>
          <w:sz w:val="24"/>
          <w:szCs w:val="24"/>
        </w:rPr>
        <w:t xml:space="preserve">; of which </w:t>
      </w:r>
      <w:r w:rsidR="0016560F" w:rsidRPr="001E2106">
        <w:rPr>
          <w:rFonts w:ascii="Arial" w:eastAsia="Arial" w:hAnsi="Arial" w:cs="Arial"/>
          <w:b/>
          <w:sz w:val="24"/>
          <w:szCs w:val="24"/>
        </w:rPr>
        <w:t>₱</w:t>
      </w:r>
      <w:r w:rsidR="00E9689A" w:rsidRPr="00E9689A">
        <w:rPr>
          <w:rFonts w:ascii="Arial" w:eastAsia="Arial" w:hAnsi="Arial" w:cs="Arial"/>
          <w:b/>
          <w:sz w:val="24"/>
          <w:szCs w:val="24"/>
        </w:rPr>
        <w:t xml:space="preserve">86,990.25 </w:t>
      </w:r>
      <w:r w:rsidR="0016560F">
        <w:rPr>
          <w:rFonts w:ascii="Arial" w:eastAsia="Arial" w:hAnsi="Arial" w:cs="Arial"/>
          <w:sz w:val="24"/>
          <w:szCs w:val="24"/>
        </w:rPr>
        <w:t xml:space="preserve">was provided by </w:t>
      </w:r>
      <w:r w:rsidR="0016560F">
        <w:rPr>
          <w:rFonts w:ascii="Arial" w:eastAsia="Arial" w:hAnsi="Arial" w:cs="Arial"/>
          <w:b/>
          <w:sz w:val="24"/>
          <w:szCs w:val="24"/>
        </w:rPr>
        <w:t>DSWD,</w:t>
      </w:r>
      <w:r w:rsidR="0016560F">
        <w:rPr>
          <w:rFonts w:ascii="Arial" w:eastAsia="Arial" w:hAnsi="Arial" w:cs="Arial"/>
          <w:sz w:val="24"/>
          <w:szCs w:val="24"/>
        </w:rPr>
        <w:t xml:space="preserve"> </w:t>
      </w:r>
      <w:r w:rsidR="00E9689A">
        <w:rPr>
          <w:rFonts w:ascii="Arial" w:eastAsia="Arial" w:hAnsi="Arial" w:cs="Arial"/>
          <w:sz w:val="24"/>
          <w:szCs w:val="24"/>
        </w:rPr>
        <w:t xml:space="preserve">and </w:t>
      </w:r>
      <w:r w:rsidR="0016560F" w:rsidRPr="001E2106">
        <w:rPr>
          <w:rFonts w:ascii="Arial" w:eastAsia="Arial" w:hAnsi="Arial" w:cs="Arial"/>
          <w:b/>
          <w:sz w:val="24"/>
          <w:szCs w:val="24"/>
        </w:rPr>
        <w:t>₱</w:t>
      </w:r>
      <w:r w:rsidR="00E9689A" w:rsidRPr="00E9689A">
        <w:rPr>
          <w:rFonts w:ascii="Arial" w:eastAsia="Arial" w:hAnsi="Arial" w:cs="Arial"/>
          <w:b/>
          <w:sz w:val="24"/>
          <w:szCs w:val="24"/>
        </w:rPr>
        <w:t xml:space="preserve">116,000.00 </w:t>
      </w:r>
      <w:r w:rsidR="0016560F">
        <w:rPr>
          <w:rFonts w:ascii="Arial" w:eastAsia="Arial" w:hAnsi="Arial" w:cs="Arial"/>
          <w:sz w:val="24"/>
          <w:szCs w:val="24"/>
        </w:rPr>
        <w:t xml:space="preserve">was provided by the </w:t>
      </w:r>
      <w:r w:rsidR="00D67741">
        <w:rPr>
          <w:rFonts w:ascii="Arial" w:eastAsia="Arial" w:hAnsi="Arial" w:cs="Arial"/>
          <w:b/>
          <w:bCs/>
          <w:sz w:val="24"/>
          <w:szCs w:val="24"/>
        </w:rPr>
        <w:t xml:space="preserve">Local Government Unit </w:t>
      </w:r>
      <w:r w:rsidR="00D67741" w:rsidRPr="006A5591">
        <w:rPr>
          <w:rFonts w:ascii="Arial" w:eastAsia="Arial" w:hAnsi="Arial" w:cs="Arial"/>
          <w:b/>
          <w:sz w:val="24"/>
          <w:szCs w:val="24"/>
        </w:rPr>
        <w:t>(LGU)</w:t>
      </w:r>
      <w:r w:rsidR="00E9689A">
        <w:rPr>
          <w:rFonts w:ascii="Arial" w:eastAsia="Arial" w:hAnsi="Arial" w:cs="Arial"/>
          <w:sz w:val="24"/>
          <w:szCs w:val="24"/>
        </w:rPr>
        <w:t xml:space="preserve"> (see Table 4</w:t>
      </w:r>
      <w:r w:rsidRPr="001E2106">
        <w:rPr>
          <w:rFonts w:ascii="Arial" w:eastAsia="Arial" w:hAnsi="Arial" w:cs="Arial"/>
          <w:sz w:val="24"/>
          <w:szCs w:val="24"/>
        </w:rPr>
        <w:t>).</w:t>
      </w:r>
    </w:p>
    <w:p w14:paraId="13B86137" w14:textId="77777777" w:rsidR="001E2106" w:rsidRDefault="001E2106" w:rsidP="001E2106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</w:p>
    <w:p w14:paraId="23762DC9" w14:textId="0D6F2406" w:rsidR="001E2106" w:rsidRPr="003429C4" w:rsidRDefault="001E2106" w:rsidP="006A5591">
      <w:pPr>
        <w:spacing w:after="0" w:line="240" w:lineRule="auto"/>
        <w:ind w:firstLine="567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847E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E9689A">
        <w:rPr>
          <w:rFonts w:ascii="Arial" w:eastAsia="Arial" w:hAnsi="Arial" w:cs="Arial"/>
          <w:b/>
          <w:i/>
          <w:sz w:val="20"/>
          <w:szCs w:val="24"/>
        </w:rPr>
        <w:t>4</w:t>
      </w:r>
      <w:r w:rsidRPr="00847E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2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3247"/>
        <w:gridCol w:w="1056"/>
        <w:gridCol w:w="1174"/>
        <w:gridCol w:w="708"/>
        <w:gridCol w:w="995"/>
        <w:gridCol w:w="1878"/>
      </w:tblGrid>
      <w:tr w:rsidR="00E9689A" w:rsidRPr="00E9689A" w14:paraId="7FDB99AD" w14:textId="77777777" w:rsidTr="00E9689A">
        <w:trPr>
          <w:trHeight w:val="90"/>
        </w:trPr>
        <w:tc>
          <w:tcPr>
            <w:tcW w:w="18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AF96" w14:textId="77777777" w:rsidR="00E9689A" w:rsidRPr="00E9689A" w:rsidRDefault="00E9689A" w:rsidP="00E96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E741" w14:textId="77777777" w:rsidR="00E9689A" w:rsidRPr="00E9689A" w:rsidRDefault="00E9689A" w:rsidP="00E96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9689A" w:rsidRPr="00E9689A" w14:paraId="11338489" w14:textId="77777777" w:rsidTr="00E9689A">
        <w:trPr>
          <w:trHeight w:val="20"/>
        </w:trPr>
        <w:tc>
          <w:tcPr>
            <w:tcW w:w="18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1626" w14:textId="77777777" w:rsidR="00E9689A" w:rsidRPr="00E9689A" w:rsidRDefault="00E9689A" w:rsidP="00E96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061C8" w14:textId="77777777" w:rsidR="00E9689A" w:rsidRPr="00E9689A" w:rsidRDefault="00E9689A" w:rsidP="00E96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4156B" w14:textId="77777777" w:rsidR="00E9689A" w:rsidRPr="00E9689A" w:rsidRDefault="00E9689A" w:rsidP="00E96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66298" w14:textId="77777777" w:rsidR="00E9689A" w:rsidRPr="00E9689A" w:rsidRDefault="00E9689A" w:rsidP="00E96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127F4" w14:textId="77777777" w:rsidR="00E9689A" w:rsidRPr="00E9689A" w:rsidRDefault="00E9689A" w:rsidP="00E96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68119" w14:textId="77777777" w:rsidR="00E9689A" w:rsidRPr="00E9689A" w:rsidRDefault="00E9689A" w:rsidP="00E96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9689A" w:rsidRPr="00E9689A" w14:paraId="6389302C" w14:textId="77777777" w:rsidTr="00E9689A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E631E" w14:textId="77777777" w:rsidR="00E9689A" w:rsidRPr="00E9689A" w:rsidRDefault="00E9689A" w:rsidP="00E96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4911" w14:textId="1C3A2BCF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86,990.25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902D8" w14:textId="7EAF6E99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116,000.00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EE0FF" w14:textId="0A22ECDA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A9040" w14:textId="5B2C2BE0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C933B" w14:textId="489C10CF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202,990.25 </w:t>
            </w:r>
          </w:p>
        </w:tc>
      </w:tr>
      <w:tr w:rsidR="00E9689A" w:rsidRPr="00E9689A" w14:paraId="2A5EBFEE" w14:textId="77777777" w:rsidTr="00E9689A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9FE00" w14:textId="77777777" w:rsidR="00E9689A" w:rsidRPr="00E9689A" w:rsidRDefault="00E9689A" w:rsidP="00E96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1FCB3" w14:textId="263DA646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86,990.25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8296F" w14:textId="26209370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116,000.00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A48F7" w14:textId="7D11C535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DE3B4" w14:textId="5BAE2D8B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53E2B" w14:textId="441606A9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202,990.25 </w:t>
            </w:r>
          </w:p>
        </w:tc>
      </w:tr>
      <w:tr w:rsidR="00E9689A" w:rsidRPr="00E9689A" w14:paraId="1B06B615" w14:textId="77777777" w:rsidTr="00E9689A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5CBCE" w14:textId="77777777" w:rsidR="00E9689A" w:rsidRPr="00E9689A" w:rsidRDefault="00E9689A" w:rsidP="00E96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8561B" w14:textId="1C0A6115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86,990.25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C3375" w14:textId="553B1461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116,000.00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EDB0" w14:textId="3BE2DE54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15F23" w14:textId="4A5ABDEC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BB8A1" w14:textId="1634F4F5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202,990.25 </w:t>
            </w:r>
          </w:p>
        </w:tc>
      </w:tr>
      <w:tr w:rsidR="00E9689A" w:rsidRPr="00E9689A" w14:paraId="1AEABDA9" w14:textId="77777777" w:rsidTr="00E9689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402F1" w14:textId="77777777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1C40C" w14:textId="77777777" w:rsidR="00E9689A" w:rsidRPr="00E9689A" w:rsidRDefault="00E9689A" w:rsidP="00E96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ADACD" w14:textId="08A615E7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86,990.25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8A72B" w14:textId="66A2E98D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116,000.00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1D50C" w14:textId="63DF909D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6D838" w14:textId="2EDB8E8A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1BDCA" w14:textId="37F80F83" w:rsidR="00E9689A" w:rsidRPr="00E9689A" w:rsidRDefault="00E9689A" w:rsidP="00E96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68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202,990.25 </w:t>
            </w:r>
          </w:p>
        </w:tc>
      </w:tr>
    </w:tbl>
    <w:p w14:paraId="5ACB362E" w14:textId="55F842EC" w:rsidR="004C3FFE" w:rsidRDefault="001E2106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7466C">
        <w:rPr>
          <w:rFonts w:ascii="Arial" w:eastAsia="Arial" w:hAnsi="Arial" w:cs="Arial"/>
          <w:i/>
          <w:color w:val="0070C0"/>
          <w:sz w:val="16"/>
          <w:szCs w:val="16"/>
        </w:rPr>
        <w:t>DSWD-FO III</w:t>
      </w:r>
    </w:p>
    <w:p w14:paraId="7378C2E4" w14:textId="77777777" w:rsidR="00427870" w:rsidRPr="00FE10D8" w:rsidRDefault="00427870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970D473" w14:textId="40A40477" w:rsidR="008E17E8" w:rsidRDefault="008E17E8" w:rsidP="008E17E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terminal report is based on the </w:t>
      </w:r>
      <w:r w:rsidR="004A305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final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report submitted by </w:t>
      </w:r>
      <w:r w:rsidR="00D7466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III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E9689A" w:rsidRPr="00E9689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01 September </w:t>
      </w:r>
      <w:r w:rsidRPr="00E9689A">
        <w:rPr>
          <w:rFonts w:ascii="Arial" w:hAnsi="Arial" w:cs="Arial"/>
          <w:i/>
          <w:iCs/>
          <w:sz w:val="20"/>
          <w:szCs w:val="20"/>
          <w:shd w:val="clear" w:color="auto" w:fill="FFFFFF"/>
        </w:rPr>
        <w:t>2021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 w:rsidR="00D7466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III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7E19B934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1E768C6A" w14:textId="0B73A12E" w:rsidR="002C151A" w:rsidRPr="001E2106" w:rsidRDefault="004E3F14" w:rsidP="001E210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</w:t>
            </w:r>
            <w:r w:rsidR="001E2106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E9D5A3B" w:rsidR="007F2E58" w:rsidRPr="00D23BDC" w:rsidRDefault="006E25A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CABBADU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2CAEF" w14:textId="77777777" w:rsidR="00BE2DE2" w:rsidRDefault="00BE2DE2" w:rsidP="00C12445">
      <w:pPr>
        <w:spacing w:after="0" w:line="240" w:lineRule="auto"/>
      </w:pPr>
      <w:r>
        <w:separator/>
      </w:r>
    </w:p>
  </w:endnote>
  <w:endnote w:type="continuationSeparator" w:id="0">
    <w:p w14:paraId="7E086104" w14:textId="77777777" w:rsidR="00BE2DE2" w:rsidRDefault="00BE2DE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9A808AD" w:rsidR="00112FC8" w:rsidRPr="00413EBD" w:rsidRDefault="00413EBD" w:rsidP="00413EBD">
            <w:pPr>
              <w:pStyle w:val="Footer"/>
              <w:jc w:val="right"/>
              <w:rPr>
                <w:sz w:val="15"/>
                <w:szCs w:val="15"/>
              </w:rPr>
            </w:pPr>
            <w:r w:rsidRPr="00413EBD">
              <w:rPr>
                <w:sz w:val="16"/>
                <w:szCs w:val="16"/>
              </w:rPr>
              <w:t>DSWD DROMIC Terminal Report on the Fire Incident in Brgy. San Juan, San Miguel, Bulacan</w:t>
            </w:r>
            <w:r w:rsidR="003D1D86" w:rsidRPr="00413EBD">
              <w:rPr>
                <w:sz w:val="16"/>
                <w:szCs w:val="16"/>
              </w:rPr>
              <w:t>,</w:t>
            </w:r>
            <w:r w:rsidR="008200E4" w:rsidRPr="00413EBD">
              <w:rPr>
                <w:sz w:val="16"/>
                <w:szCs w:val="16"/>
              </w:rPr>
              <w:t xml:space="preserve"> </w:t>
            </w:r>
            <w:r w:rsidR="00464DD0" w:rsidRPr="00413EBD">
              <w:rPr>
                <w:sz w:val="16"/>
                <w:szCs w:val="16"/>
              </w:rPr>
              <w:t>22</w:t>
            </w:r>
            <w:r w:rsidR="003D1D86" w:rsidRPr="00413EBD">
              <w:rPr>
                <w:sz w:val="16"/>
                <w:szCs w:val="16"/>
              </w:rPr>
              <w:t xml:space="preserve"> September 2021, 6PM</w:t>
            </w:r>
            <w:r w:rsidR="003D1D86" w:rsidRPr="00464DD0">
              <w:rPr>
                <w:sz w:val="15"/>
                <w:szCs w:val="15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B0252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B0252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E2EA" w14:textId="77777777" w:rsidR="00BE2DE2" w:rsidRDefault="00BE2DE2" w:rsidP="00C12445">
      <w:pPr>
        <w:spacing w:after="0" w:line="240" w:lineRule="auto"/>
      </w:pPr>
      <w:r>
        <w:separator/>
      </w:r>
    </w:p>
  </w:footnote>
  <w:footnote w:type="continuationSeparator" w:id="0">
    <w:p w14:paraId="14ACEDDA" w14:textId="77777777" w:rsidR="00BE2DE2" w:rsidRDefault="00BE2DE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12FD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EB8CE2A6"/>
    <w:lvl w:ilvl="0" w:tplc="9FCCE52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27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8"/>
  </w:num>
  <w:num w:numId="10">
    <w:abstractNumId w:val="0"/>
  </w:num>
  <w:num w:numId="11">
    <w:abstractNumId w:val="21"/>
  </w:num>
  <w:num w:numId="12">
    <w:abstractNumId w:val="19"/>
  </w:num>
  <w:num w:numId="13">
    <w:abstractNumId w:val="31"/>
  </w:num>
  <w:num w:numId="14">
    <w:abstractNumId w:val="24"/>
  </w:num>
  <w:num w:numId="15">
    <w:abstractNumId w:val="10"/>
  </w:num>
  <w:num w:numId="16">
    <w:abstractNumId w:val="29"/>
  </w:num>
  <w:num w:numId="17">
    <w:abstractNumId w:val="6"/>
  </w:num>
  <w:num w:numId="18">
    <w:abstractNumId w:val="23"/>
  </w:num>
  <w:num w:numId="19">
    <w:abstractNumId w:val="15"/>
  </w:num>
  <w:num w:numId="20">
    <w:abstractNumId w:val="7"/>
  </w:num>
  <w:num w:numId="21">
    <w:abstractNumId w:val="9"/>
  </w:num>
  <w:num w:numId="22">
    <w:abstractNumId w:val="30"/>
  </w:num>
  <w:num w:numId="23">
    <w:abstractNumId w:val="28"/>
  </w:num>
  <w:num w:numId="24">
    <w:abstractNumId w:val="5"/>
  </w:num>
  <w:num w:numId="25">
    <w:abstractNumId w:val="8"/>
  </w:num>
  <w:num w:numId="26">
    <w:abstractNumId w:val="1"/>
  </w:num>
  <w:num w:numId="27">
    <w:abstractNumId w:val="32"/>
  </w:num>
  <w:num w:numId="28">
    <w:abstractNumId w:val="3"/>
  </w:num>
  <w:num w:numId="29">
    <w:abstractNumId w:val="33"/>
  </w:num>
  <w:num w:numId="30">
    <w:abstractNumId w:val="17"/>
  </w:num>
  <w:num w:numId="31">
    <w:abstractNumId w:val="16"/>
  </w:num>
  <w:num w:numId="32">
    <w:abstractNumId w:val="12"/>
  </w:num>
  <w:num w:numId="33">
    <w:abstractNumId w:val="22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1D4B"/>
    <w:rsid w:val="00043EFA"/>
    <w:rsid w:val="00044DCD"/>
    <w:rsid w:val="00047727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243C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560F"/>
    <w:rsid w:val="00167B25"/>
    <w:rsid w:val="00176FDC"/>
    <w:rsid w:val="001942B0"/>
    <w:rsid w:val="00195411"/>
    <w:rsid w:val="00197CAB"/>
    <w:rsid w:val="001A00F7"/>
    <w:rsid w:val="001A2814"/>
    <w:rsid w:val="001A7853"/>
    <w:rsid w:val="001B4DD3"/>
    <w:rsid w:val="001C1323"/>
    <w:rsid w:val="001C25B5"/>
    <w:rsid w:val="001C4D63"/>
    <w:rsid w:val="001C657E"/>
    <w:rsid w:val="001D423C"/>
    <w:rsid w:val="001D5EA1"/>
    <w:rsid w:val="001E2106"/>
    <w:rsid w:val="001F0680"/>
    <w:rsid w:val="001F112C"/>
    <w:rsid w:val="001F3B15"/>
    <w:rsid w:val="001F584C"/>
    <w:rsid w:val="001F7345"/>
    <w:rsid w:val="001F7B72"/>
    <w:rsid w:val="002043C6"/>
    <w:rsid w:val="00204AB1"/>
    <w:rsid w:val="00221220"/>
    <w:rsid w:val="00247136"/>
    <w:rsid w:val="0024768B"/>
    <w:rsid w:val="002552BB"/>
    <w:rsid w:val="00261A8B"/>
    <w:rsid w:val="002678FF"/>
    <w:rsid w:val="002715E0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C5C"/>
    <w:rsid w:val="003D1D86"/>
    <w:rsid w:val="003E3D36"/>
    <w:rsid w:val="003E7D52"/>
    <w:rsid w:val="003F1BF2"/>
    <w:rsid w:val="003F57BB"/>
    <w:rsid w:val="00402906"/>
    <w:rsid w:val="00404F4F"/>
    <w:rsid w:val="00406577"/>
    <w:rsid w:val="00406F7C"/>
    <w:rsid w:val="00410987"/>
    <w:rsid w:val="00413EBD"/>
    <w:rsid w:val="004176EC"/>
    <w:rsid w:val="004208E9"/>
    <w:rsid w:val="00425177"/>
    <w:rsid w:val="004259BF"/>
    <w:rsid w:val="00427870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64522"/>
    <w:rsid w:val="00464DD0"/>
    <w:rsid w:val="0047626A"/>
    <w:rsid w:val="00485021"/>
    <w:rsid w:val="00486E0B"/>
    <w:rsid w:val="00487B45"/>
    <w:rsid w:val="004926B5"/>
    <w:rsid w:val="004A0CAD"/>
    <w:rsid w:val="004A3059"/>
    <w:rsid w:val="004A633D"/>
    <w:rsid w:val="004A6CE9"/>
    <w:rsid w:val="004A792D"/>
    <w:rsid w:val="004B3DF9"/>
    <w:rsid w:val="004C3FFE"/>
    <w:rsid w:val="004C61A8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1FB4"/>
    <w:rsid w:val="005439D2"/>
    <w:rsid w:val="005454C8"/>
    <w:rsid w:val="005478B1"/>
    <w:rsid w:val="00556ECB"/>
    <w:rsid w:val="005630F3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D1BF6"/>
    <w:rsid w:val="005E3B3F"/>
    <w:rsid w:val="005E56E2"/>
    <w:rsid w:val="005F3285"/>
    <w:rsid w:val="005F447C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A5591"/>
    <w:rsid w:val="006B1A04"/>
    <w:rsid w:val="006B2D97"/>
    <w:rsid w:val="006B31E4"/>
    <w:rsid w:val="006C082C"/>
    <w:rsid w:val="006C2B52"/>
    <w:rsid w:val="006D3988"/>
    <w:rsid w:val="006E25A3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0989"/>
    <w:rsid w:val="00740C5B"/>
    <w:rsid w:val="007455BA"/>
    <w:rsid w:val="007456CB"/>
    <w:rsid w:val="00747E51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300C"/>
    <w:rsid w:val="008153ED"/>
    <w:rsid w:val="008200E4"/>
    <w:rsid w:val="0082658D"/>
    <w:rsid w:val="00830AF9"/>
    <w:rsid w:val="00832FE7"/>
    <w:rsid w:val="00834EF4"/>
    <w:rsid w:val="00844A6E"/>
    <w:rsid w:val="0085539C"/>
    <w:rsid w:val="0085601D"/>
    <w:rsid w:val="0086171B"/>
    <w:rsid w:val="00866728"/>
    <w:rsid w:val="008740FD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C2FF0"/>
    <w:rsid w:val="008D029D"/>
    <w:rsid w:val="008D2A00"/>
    <w:rsid w:val="008D749C"/>
    <w:rsid w:val="008E08FB"/>
    <w:rsid w:val="008E17E8"/>
    <w:rsid w:val="008E71AA"/>
    <w:rsid w:val="008F1954"/>
    <w:rsid w:val="008F53E9"/>
    <w:rsid w:val="008F6E9B"/>
    <w:rsid w:val="008F6FB9"/>
    <w:rsid w:val="00900B1C"/>
    <w:rsid w:val="009022F0"/>
    <w:rsid w:val="00927710"/>
    <w:rsid w:val="00930A0D"/>
    <w:rsid w:val="00934599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164"/>
    <w:rsid w:val="00A15EC3"/>
    <w:rsid w:val="00A201C6"/>
    <w:rsid w:val="00A33265"/>
    <w:rsid w:val="00A51E08"/>
    <w:rsid w:val="00A52A8B"/>
    <w:rsid w:val="00A537BA"/>
    <w:rsid w:val="00A64291"/>
    <w:rsid w:val="00A73218"/>
    <w:rsid w:val="00A747FE"/>
    <w:rsid w:val="00A8572E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3BEF"/>
    <w:rsid w:val="00AF5087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0D8F"/>
    <w:rsid w:val="00B93569"/>
    <w:rsid w:val="00BA03D5"/>
    <w:rsid w:val="00BA21F1"/>
    <w:rsid w:val="00BA3B63"/>
    <w:rsid w:val="00BD0E2B"/>
    <w:rsid w:val="00BD2622"/>
    <w:rsid w:val="00BD4107"/>
    <w:rsid w:val="00BE2DE2"/>
    <w:rsid w:val="00BE4C96"/>
    <w:rsid w:val="00BF0841"/>
    <w:rsid w:val="00BF3FC8"/>
    <w:rsid w:val="00BF65EE"/>
    <w:rsid w:val="00C10765"/>
    <w:rsid w:val="00C11711"/>
    <w:rsid w:val="00C12445"/>
    <w:rsid w:val="00C15BD2"/>
    <w:rsid w:val="00C205D1"/>
    <w:rsid w:val="00C352B3"/>
    <w:rsid w:val="00C56A49"/>
    <w:rsid w:val="00C750B1"/>
    <w:rsid w:val="00C8189C"/>
    <w:rsid w:val="00C94531"/>
    <w:rsid w:val="00C9613C"/>
    <w:rsid w:val="00CB0599"/>
    <w:rsid w:val="00CB0C9A"/>
    <w:rsid w:val="00CB1386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E69B1"/>
    <w:rsid w:val="00CF4CB3"/>
    <w:rsid w:val="00CF5D70"/>
    <w:rsid w:val="00CF729E"/>
    <w:rsid w:val="00D00FE1"/>
    <w:rsid w:val="00D0253F"/>
    <w:rsid w:val="00D03469"/>
    <w:rsid w:val="00D03CC0"/>
    <w:rsid w:val="00D0530D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67741"/>
    <w:rsid w:val="00D70AB5"/>
    <w:rsid w:val="00D70E91"/>
    <w:rsid w:val="00D72282"/>
    <w:rsid w:val="00D7466C"/>
    <w:rsid w:val="00D748B7"/>
    <w:rsid w:val="00D768F5"/>
    <w:rsid w:val="00D80C6C"/>
    <w:rsid w:val="00D820B5"/>
    <w:rsid w:val="00D842C2"/>
    <w:rsid w:val="00D84423"/>
    <w:rsid w:val="00D93B6A"/>
    <w:rsid w:val="00DA2693"/>
    <w:rsid w:val="00DA78A9"/>
    <w:rsid w:val="00DB4E6F"/>
    <w:rsid w:val="00DC1285"/>
    <w:rsid w:val="00DC2700"/>
    <w:rsid w:val="00DC2746"/>
    <w:rsid w:val="00DC3966"/>
    <w:rsid w:val="00DD7925"/>
    <w:rsid w:val="00DF2E86"/>
    <w:rsid w:val="00DF4379"/>
    <w:rsid w:val="00DF59C4"/>
    <w:rsid w:val="00E0043D"/>
    <w:rsid w:val="00E0091A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006D"/>
    <w:rsid w:val="00E95BF0"/>
    <w:rsid w:val="00E9689A"/>
    <w:rsid w:val="00E973EE"/>
    <w:rsid w:val="00EA2BB3"/>
    <w:rsid w:val="00EA2F1F"/>
    <w:rsid w:val="00EA4419"/>
    <w:rsid w:val="00EB2985"/>
    <w:rsid w:val="00EB4A23"/>
    <w:rsid w:val="00EC3BD3"/>
    <w:rsid w:val="00EC7BA0"/>
    <w:rsid w:val="00ED0D77"/>
    <w:rsid w:val="00ED331B"/>
    <w:rsid w:val="00ED3B51"/>
    <w:rsid w:val="00ED3DD5"/>
    <w:rsid w:val="00EE098C"/>
    <w:rsid w:val="00EE29EB"/>
    <w:rsid w:val="00EF0527"/>
    <w:rsid w:val="00F027C7"/>
    <w:rsid w:val="00F16B01"/>
    <w:rsid w:val="00F2055B"/>
    <w:rsid w:val="00F20CBA"/>
    <w:rsid w:val="00F322FA"/>
    <w:rsid w:val="00F32C94"/>
    <w:rsid w:val="00F401CA"/>
    <w:rsid w:val="00F44698"/>
    <w:rsid w:val="00F53599"/>
    <w:rsid w:val="00F55BE1"/>
    <w:rsid w:val="00F6257E"/>
    <w:rsid w:val="00F63380"/>
    <w:rsid w:val="00F64A3B"/>
    <w:rsid w:val="00F75026"/>
    <w:rsid w:val="00F8166E"/>
    <w:rsid w:val="00F85C94"/>
    <w:rsid w:val="00FA60DD"/>
    <w:rsid w:val="00FB0252"/>
    <w:rsid w:val="00FB0502"/>
    <w:rsid w:val="00FB3610"/>
    <w:rsid w:val="00FB4C78"/>
    <w:rsid w:val="00FC091D"/>
    <w:rsid w:val="00FD3D57"/>
    <w:rsid w:val="00FD6839"/>
    <w:rsid w:val="00FE0037"/>
    <w:rsid w:val="00FE10D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F5A9-58F3-4EEE-A241-F7E9D882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9</cp:revision>
  <cp:lastPrinted>2021-07-05T02:11:00Z</cp:lastPrinted>
  <dcterms:created xsi:type="dcterms:W3CDTF">2021-09-22T06:51:00Z</dcterms:created>
  <dcterms:modified xsi:type="dcterms:W3CDTF">2021-09-22T08:38:00Z</dcterms:modified>
</cp:coreProperties>
</file>